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195"/>
        <w:gridCol w:w="2065"/>
        <w:gridCol w:w="3118"/>
      </w:tblGrid>
      <w:tr w:rsidR="00834DAD" w14:paraId="0D71321D" w14:textId="77777777" w:rsidTr="00ED750C">
        <w:trPr>
          <w:trHeight w:val="1200"/>
        </w:trPr>
        <w:tc>
          <w:tcPr>
            <w:tcW w:w="3261" w:type="dxa"/>
          </w:tcPr>
          <w:p w14:paraId="10FC19BF" w14:textId="77777777"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260" w:type="dxa"/>
            <w:gridSpan w:val="2"/>
            <w:hideMark/>
          </w:tcPr>
          <w:p w14:paraId="32746551" w14:textId="57C19B45"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 wp14:anchorId="4A514850" wp14:editId="2B500C04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vAlign w:val="bottom"/>
          </w:tcPr>
          <w:p w14:paraId="365F9F5B" w14:textId="15A325B3" w:rsidR="00834DAD" w:rsidRPr="00517974" w:rsidRDefault="00834DAD" w:rsidP="0048511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DAD" w14:paraId="37124350" w14:textId="77777777" w:rsidTr="00ED750C">
        <w:trPr>
          <w:trHeight w:val="940"/>
        </w:trPr>
        <w:tc>
          <w:tcPr>
            <w:tcW w:w="9639" w:type="dxa"/>
            <w:gridSpan w:val="4"/>
            <w:vAlign w:val="center"/>
          </w:tcPr>
          <w:p w14:paraId="4A9C4406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14:paraId="67EA6A93" w14:textId="77777777"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14:paraId="270785C9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14:paraId="66A43793" w14:textId="77777777"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14:paraId="44F4EE26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14:paraId="0361094A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14:paraId="3CAE1B6C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14:paraId="7E5ED945" w14:textId="77777777"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14:paraId="17C22082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14:paraId="0D65D932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14:paraId="174A0EF6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14:paraId="0F2CA4E6" w14:textId="77777777"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14:paraId="3EBEC181" w14:textId="77777777"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14:paraId="18A63F69" w14:textId="77777777" w:rsidTr="00ED750C">
        <w:trPr>
          <w:trHeight w:val="685"/>
        </w:trPr>
        <w:tc>
          <w:tcPr>
            <w:tcW w:w="4456" w:type="dxa"/>
            <w:gridSpan w:val="2"/>
            <w:hideMark/>
          </w:tcPr>
          <w:p w14:paraId="52AD188C" w14:textId="2FE315A4" w:rsidR="00834DAD" w:rsidRDefault="00834DAD" w:rsidP="009F53D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4B26C7">
              <w:rPr>
                <w:rFonts w:ascii="Times New Roman CYR" w:hAnsi="Times New Roman CYR" w:cs="Times New Roman CYR"/>
                <w:b/>
                <w:bCs/>
                <w:sz w:val="26"/>
                <w:szCs w:val="24"/>
              </w:rPr>
              <w:t>____</w:t>
            </w:r>
            <w:r w:rsidR="00274472">
              <w:rPr>
                <w:rFonts w:ascii="Times New Roman CYR" w:hAnsi="Times New Roman CYR" w:cs="Times New Roman CYR"/>
                <w:b/>
                <w:bCs/>
                <w:sz w:val="26"/>
                <w:szCs w:val="24"/>
              </w:rPr>
              <w:t>_</w:t>
            </w:r>
            <w:r w:rsidR="009F53DF">
              <w:rPr>
                <w:rFonts w:ascii="Times New Roman CYR" w:hAnsi="Times New Roman CYR" w:cs="Times New Roman CYR"/>
                <w:b/>
                <w:bCs/>
                <w:sz w:val="26"/>
                <w:szCs w:val="24"/>
              </w:rPr>
              <w:t>18.12.2023</w:t>
            </w:r>
            <w:r w:rsidRPr="004B26C7">
              <w:rPr>
                <w:rFonts w:ascii="Times New Roman CYR" w:hAnsi="Times New Roman CYR" w:cs="Times New Roman CYR"/>
                <w:b/>
                <w:bCs/>
                <w:sz w:val="26"/>
                <w:szCs w:val="24"/>
              </w:rPr>
              <w:t>____</w:t>
            </w:r>
          </w:p>
        </w:tc>
        <w:tc>
          <w:tcPr>
            <w:tcW w:w="5183" w:type="dxa"/>
            <w:gridSpan w:val="2"/>
            <w:hideMark/>
          </w:tcPr>
          <w:p w14:paraId="55938D72" w14:textId="67436CB9" w:rsidR="00834DAD" w:rsidRPr="004B26C7" w:rsidRDefault="00834DAD" w:rsidP="009F53DF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4B26C7">
              <w:rPr>
                <w:rFonts w:ascii="Times New Roman CYR" w:hAnsi="Times New Roman CYR" w:cs="Times New Roman CYR"/>
                <w:b/>
                <w:sz w:val="28"/>
                <w:szCs w:val="24"/>
              </w:rPr>
              <w:t>№ ____</w:t>
            </w:r>
            <w:r w:rsidR="009F53DF">
              <w:rPr>
                <w:rFonts w:ascii="Times New Roman CYR" w:hAnsi="Times New Roman CYR" w:cs="Times New Roman CYR"/>
                <w:b/>
                <w:sz w:val="28"/>
                <w:szCs w:val="24"/>
              </w:rPr>
              <w:t>803</w:t>
            </w:r>
            <w:r w:rsidRPr="004B26C7">
              <w:rPr>
                <w:rFonts w:ascii="Times New Roman CYR" w:hAnsi="Times New Roman CYR" w:cs="Times New Roman CYR"/>
                <w:b/>
                <w:sz w:val="28"/>
                <w:szCs w:val="24"/>
              </w:rPr>
              <w:t>___</w:t>
            </w:r>
          </w:p>
        </w:tc>
      </w:tr>
      <w:tr w:rsidR="00834DAD" w14:paraId="447EF520" w14:textId="77777777" w:rsidTr="00ED750C">
        <w:trPr>
          <w:trHeight w:val="205"/>
        </w:trPr>
        <w:tc>
          <w:tcPr>
            <w:tcW w:w="9639" w:type="dxa"/>
            <w:gridSpan w:val="4"/>
            <w:hideMark/>
          </w:tcPr>
          <w:p w14:paraId="3CDB4F53" w14:textId="77777777"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14:paraId="558E9B86" w14:textId="77777777" w:rsidR="00834DAD" w:rsidRDefault="00834DAD" w:rsidP="007F261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3F2DF015" w14:textId="77777777" w:rsidR="00517974" w:rsidRDefault="00517974" w:rsidP="00274472">
      <w:pPr>
        <w:jc w:val="center"/>
        <w:rPr>
          <w:b/>
          <w:sz w:val="26"/>
          <w:szCs w:val="26"/>
        </w:rPr>
      </w:pPr>
    </w:p>
    <w:p w14:paraId="33191DB6" w14:textId="00D0E773" w:rsidR="00274472" w:rsidRPr="00002A12" w:rsidRDefault="00274472" w:rsidP="00274472">
      <w:pPr>
        <w:jc w:val="center"/>
        <w:rPr>
          <w:b/>
          <w:sz w:val="27"/>
          <w:szCs w:val="27"/>
        </w:rPr>
      </w:pPr>
      <w:r w:rsidRPr="00002A12">
        <w:rPr>
          <w:b/>
          <w:sz w:val="27"/>
          <w:szCs w:val="27"/>
        </w:rPr>
        <w:t>Об утверждении Программы профилактики риска причинения вреда (ущерба) охраняемым законом ценностям при осуществлении муниципального земельного контроля на территории сельских поселений</w:t>
      </w:r>
    </w:p>
    <w:p w14:paraId="65958F67" w14:textId="77777777" w:rsidR="00274472" w:rsidRPr="00002A12" w:rsidRDefault="00274472" w:rsidP="00274472">
      <w:pPr>
        <w:ind w:firstLine="709"/>
        <w:jc w:val="center"/>
        <w:rPr>
          <w:b/>
          <w:sz w:val="27"/>
          <w:szCs w:val="27"/>
        </w:rPr>
      </w:pPr>
      <w:r w:rsidRPr="00002A12">
        <w:rPr>
          <w:b/>
          <w:bCs/>
          <w:sz w:val="27"/>
          <w:szCs w:val="27"/>
        </w:rPr>
        <w:t>Майского муниципального района</w:t>
      </w:r>
      <w:r w:rsidRPr="00002A12">
        <w:rPr>
          <w:b/>
          <w:sz w:val="27"/>
          <w:szCs w:val="27"/>
        </w:rPr>
        <w:t xml:space="preserve"> на 2024 год</w:t>
      </w:r>
    </w:p>
    <w:p w14:paraId="0A130986" w14:textId="77777777" w:rsidR="00274472" w:rsidRPr="00002A12" w:rsidRDefault="00274472" w:rsidP="00274472">
      <w:pPr>
        <w:rPr>
          <w:b/>
          <w:sz w:val="27"/>
          <w:szCs w:val="27"/>
        </w:rPr>
      </w:pPr>
    </w:p>
    <w:p w14:paraId="63469491" w14:textId="77777777" w:rsidR="00517974" w:rsidRPr="00002A12" w:rsidRDefault="00517974" w:rsidP="00274472">
      <w:pPr>
        <w:shd w:val="clear" w:color="auto" w:fill="FFFFFF"/>
        <w:ind w:firstLine="709"/>
        <w:jc w:val="both"/>
        <w:rPr>
          <w:sz w:val="27"/>
          <w:szCs w:val="27"/>
        </w:rPr>
      </w:pPr>
    </w:p>
    <w:p w14:paraId="17611B3F" w14:textId="606023B4" w:rsidR="00274472" w:rsidRPr="00002A12" w:rsidRDefault="00274472" w:rsidP="00274472">
      <w:pPr>
        <w:shd w:val="clear" w:color="auto" w:fill="FFFFFF"/>
        <w:ind w:firstLine="709"/>
        <w:jc w:val="both"/>
        <w:rPr>
          <w:b/>
          <w:sz w:val="27"/>
          <w:szCs w:val="27"/>
        </w:rPr>
      </w:pPr>
      <w:r w:rsidRPr="00002A12">
        <w:rPr>
          <w:sz w:val="27"/>
          <w:szCs w:val="27"/>
        </w:rPr>
        <w:t xml:space="preserve">В соответствии с Федеральным законом от 31.07.2020 № 248-ФЗ </w:t>
      </w:r>
      <w:r w:rsidRPr="00002A12">
        <w:rPr>
          <w:sz w:val="27"/>
          <w:szCs w:val="27"/>
        </w:rPr>
        <w:br/>
        <w:t xml:space="preserve">«О государственном контроле (надзоре) и муниципальном контроле </w:t>
      </w:r>
      <w:r w:rsidRPr="00002A12">
        <w:rPr>
          <w:sz w:val="27"/>
          <w:szCs w:val="27"/>
        </w:rPr>
        <w:br/>
        <w:t xml:space="preserve">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</w:t>
      </w:r>
      <w:r w:rsidRPr="00002A12">
        <w:rPr>
          <w:sz w:val="27"/>
          <w:szCs w:val="27"/>
        </w:rPr>
        <w:br/>
        <w:t xml:space="preserve">причинения вреда (ущерба) охраняемым законом ценностям» местная администрация муниципального района </w:t>
      </w:r>
      <w:r w:rsidRPr="00002A12">
        <w:rPr>
          <w:b/>
          <w:sz w:val="27"/>
          <w:szCs w:val="27"/>
        </w:rPr>
        <w:t>постановляет:</w:t>
      </w:r>
    </w:p>
    <w:p w14:paraId="035EF0E5" w14:textId="112705FA" w:rsidR="00274472" w:rsidRPr="00002A12" w:rsidRDefault="00274472" w:rsidP="00274472">
      <w:pPr>
        <w:ind w:firstLine="708"/>
        <w:jc w:val="both"/>
        <w:rPr>
          <w:sz w:val="27"/>
          <w:szCs w:val="27"/>
        </w:rPr>
      </w:pPr>
      <w:r w:rsidRPr="00002A12">
        <w:rPr>
          <w:sz w:val="27"/>
          <w:szCs w:val="27"/>
        </w:rPr>
        <w:t xml:space="preserve">  1. Утвердить прилагаемую Программу профилактики риска причинения вреда (ущерба) охраняемым законом ценностям при осуществлении муниципального земельного контроля на территории сельских поселений </w:t>
      </w:r>
      <w:r w:rsidRPr="00002A12">
        <w:rPr>
          <w:bCs/>
          <w:sz w:val="27"/>
          <w:szCs w:val="27"/>
        </w:rPr>
        <w:t>Майского муниципального района</w:t>
      </w:r>
      <w:r w:rsidRPr="00002A12">
        <w:rPr>
          <w:sz w:val="27"/>
          <w:szCs w:val="27"/>
        </w:rPr>
        <w:t xml:space="preserve"> на 2024 год.</w:t>
      </w:r>
    </w:p>
    <w:p w14:paraId="6C4C2CB9" w14:textId="77777777" w:rsidR="00274472" w:rsidRPr="00002A12" w:rsidRDefault="00274472" w:rsidP="00274472">
      <w:pPr>
        <w:autoSpaceDE w:val="0"/>
        <w:autoSpaceDN w:val="0"/>
        <w:adjustRightInd w:val="0"/>
        <w:ind w:firstLine="851"/>
        <w:jc w:val="both"/>
        <w:rPr>
          <w:sz w:val="27"/>
          <w:szCs w:val="27"/>
        </w:rPr>
      </w:pPr>
      <w:r w:rsidRPr="00002A12">
        <w:rPr>
          <w:sz w:val="27"/>
          <w:szCs w:val="27"/>
        </w:rPr>
        <w:t xml:space="preserve">2. Настоящее постановление подлежит размещению на официальном сайте органов местного самоуправления Майского муниципального района </w:t>
      </w:r>
      <w:r w:rsidRPr="00002A12">
        <w:rPr>
          <w:sz w:val="27"/>
          <w:szCs w:val="27"/>
        </w:rPr>
        <w:br/>
        <w:t>Кабардино-Балкарской Республики в информационно-телекоммуникационной сети «Интернет» в разделе «Муниципальный земельный контроль».</w:t>
      </w:r>
    </w:p>
    <w:p w14:paraId="415CA380" w14:textId="211CF9E0" w:rsidR="00274472" w:rsidRPr="00002A12" w:rsidRDefault="009F53DF" w:rsidP="00274472">
      <w:pPr>
        <w:ind w:firstLine="851"/>
        <w:jc w:val="both"/>
        <w:rPr>
          <w:sz w:val="27"/>
          <w:szCs w:val="27"/>
        </w:rPr>
      </w:pPr>
      <w:r>
        <w:rPr>
          <w:noProof/>
          <w:sz w:val="27"/>
          <w:szCs w:val="27"/>
        </w:rPr>
        <w:drawing>
          <wp:anchor distT="0" distB="0" distL="114300" distR="114300" simplePos="0" relativeHeight="251658240" behindDoc="0" locked="0" layoutInCell="1" allowOverlap="1" wp14:anchorId="030E9C60" wp14:editId="08A066F4">
            <wp:simplePos x="0" y="0"/>
            <wp:positionH relativeFrom="column">
              <wp:posOffset>3348990</wp:posOffset>
            </wp:positionH>
            <wp:positionV relativeFrom="paragraph">
              <wp:posOffset>673100</wp:posOffset>
            </wp:positionV>
            <wp:extent cx="1438275" cy="1464910"/>
            <wp:effectExtent l="0" t="0" r="0" b="2540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6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4472" w:rsidRPr="00002A12">
        <w:rPr>
          <w:sz w:val="27"/>
          <w:szCs w:val="27"/>
        </w:rPr>
        <w:t xml:space="preserve">3. Контроль за исполнением настоящего постановления и выполнением Программы возложить на заместителя главы местной администрации Майского муниципального района по вопросам жизнеобеспечения и безопасности </w:t>
      </w:r>
      <w:r w:rsidR="00274472" w:rsidRPr="00002A12">
        <w:rPr>
          <w:sz w:val="27"/>
          <w:szCs w:val="27"/>
        </w:rPr>
        <w:br/>
        <w:t xml:space="preserve">Кожухова К.В. </w:t>
      </w:r>
    </w:p>
    <w:p w14:paraId="19F94DBA" w14:textId="77777777" w:rsidR="00274472" w:rsidRPr="00002A12" w:rsidRDefault="00274472" w:rsidP="00274472">
      <w:pPr>
        <w:jc w:val="both"/>
        <w:rPr>
          <w:sz w:val="27"/>
          <w:szCs w:val="27"/>
        </w:rPr>
      </w:pPr>
    </w:p>
    <w:p w14:paraId="0C27A573" w14:textId="77777777" w:rsidR="00274472" w:rsidRPr="00002A12" w:rsidRDefault="00274472" w:rsidP="00274472">
      <w:pPr>
        <w:jc w:val="both"/>
        <w:rPr>
          <w:sz w:val="27"/>
          <w:szCs w:val="27"/>
        </w:rPr>
      </w:pPr>
    </w:p>
    <w:p w14:paraId="6802EE30" w14:textId="77777777" w:rsidR="00274472" w:rsidRPr="00002A12" w:rsidRDefault="00274472" w:rsidP="00274472">
      <w:pPr>
        <w:jc w:val="both"/>
        <w:rPr>
          <w:sz w:val="27"/>
          <w:szCs w:val="27"/>
        </w:rPr>
      </w:pPr>
      <w:r w:rsidRPr="00002A12">
        <w:rPr>
          <w:sz w:val="27"/>
          <w:szCs w:val="27"/>
        </w:rPr>
        <w:t xml:space="preserve">Глава местной администрации </w:t>
      </w:r>
    </w:p>
    <w:p w14:paraId="5378973B" w14:textId="1CF135D6" w:rsidR="00274472" w:rsidRPr="00002A12" w:rsidRDefault="00274472" w:rsidP="00274472">
      <w:pPr>
        <w:jc w:val="both"/>
        <w:rPr>
          <w:sz w:val="27"/>
          <w:szCs w:val="27"/>
        </w:rPr>
      </w:pPr>
      <w:r w:rsidRPr="00002A12">
        <w:rPr>
          <w:sz w:val="27"/>
          <w:szCs w:val="27"/>
        </w:rPr>
        <w:t xml:space="preserve">Майского муниципального района                                                         </w:t>
      </w:r>
      <w:r w:rsidR="00517974" w:rsidRPr="00002A12">
        <w:rPr>
          <w:sz w:val="27"/>
          <w:szCs w:val="27"/>
        </w:rPr>
        <w:t xml:space="preserve">     </w:t>
      </w:r>
      <w:r w:rsidRPr="00002A12">
        <w:rPr>
          <w:sz w:val="27"/>
          <w:szCs w:val="27"/>
        </w:rPr>
        <w:t>Т.В. Саенко</w:t>
      </w:r>
    </w:p>
    <w:p w14:paraId="7B5BDB1A" w14:textId="77777777" w:rsidR="009F53DF" w:rsidRDefault="009F53DF" w:rsidP="00517974">
      <w:pPr>
        <w:ind w:left="4248" w:firstLine="288"/>
        <w:jc w:val="center"/>
        <w:rPr>
          <w:color w:val="000000"/>
          <w:sz w:val="26"/>
          <w:szCs w:val="26"/>
        </w:rPr>
      </w:pPr>
      <w:bookmarkStart w:id="0" w:name="_GoBack"/>
      <w:bookmarkEnd w:id="0"/>
    </w:p>
    <w:p w14:paraId="6473AA95" w14:textId="7A3F84A3" w:rsidR="00274472" w:rsidRPr="00002A12" w:rsidRDefault="00274472" w:rsidP="00517974">
      <w:pPr>
        <w:ind w:left="4248" w:firstLine="288"/>
        <w:jc w:val="center"/>
        <w:rPr>
          <w:color w:val="000000"/>
          <w:sz w:val="26"/>
          <w:szCs w:val="26"/>
        </w:rPr>
      </w:pPr>
      <w:r w:rsidRPr="00002A12">
        <w:rPr>
          <w:color w:val="000000"/>
          <w:sz w:val="26"/>
          <w:szCs w:val="26"/>
        </w:rPr>
        <w:lastRenderedPageBreak/>
        <w:t>Утверждена</w:t>
      </w:r>
    </w:p>
    <w:p w14:paraId="44640566" w14:textId="21F69C75" w:rsidR="00274472" w:rsidRPr="00002A12" w:rsidRDefault="00274472" w:rsidP="00517974">
      <w:pPr>
        <w:ind w:left="4248" w:firstLine="288"/>
        <w:jc w:val="center"/>
        <w:rPr>
          <w:color w:val="000000"/>
          <w:sz w:val="26"/>
          <w:szCs w:val="26"/>
        </w:rPr>
      </w:pPr>
      <w:r w:rsidRPr="00002A12">
        <w:rPr>
          <w:color w:val="000000"/>
          <w:sz w:val="26"/>
          <w:szCs w:val="26"/>
        </w:rPr>
        <w:t>постановлением</w:t>
      </w:r>
    </w:p>
    <w:p w14:paraId="4C2FE9C7" w14:textId="77777777" w:rsidR="00274472" w:rsidRPr="00002A12" w:rsidRDefault="00274472" w:rsidP="00517974">
      <w:pPr>
        <w:ind w:left="4248" w:firstLine="288"/>
        <w:jc w:val="center"/>
        <w:rPr>
          <w:color w:val="000000"/>
          <w:sz w:val="26"/>
          <w:szCs w:val="26"/>
        </w:rPr>
      </w:pPr>
      <w:r w:rsidRPr="00002A12">
        <w:rPr>
          <w:color w:val="000000"/>
          <w:sz w:val="26"/>
          <w:szCs w:val="26"/>
        </w:rPr>
        <w:t>местной администрации</w:t>
      </w:r>
    </w:p>
    <w:p w14:paraId="65285B52" w14:textId="77777777" w:rsidR="00274472" w:rsidRPr="00002A12" w:rsidRDefault="00274472" w:rsidP="00517974">
      <w:pPr>
        <w:ind w:left="4248" w:firstLine="288"/>
        <w:jc w:val="center"/>
        <w:rPr>
          <w:color w:val="000000"/>
          <w:sz w:val="26"/>
          <w:szCs w:val="26"/>
        </w:rPr>
      </w:pPr>
      <w:r w:rsidRPr="00002A12">
        <w:rPr>
          <w:color w:val="000000"/>
          <w:sz w:val="26"/>
          <w:szCs w:val="26"/>
        </w:rPr>
        <w:t>Майского муниципального района</w:t>
      </w:r>
    </w:p>
    <w:p w14:paraId="5844456F" w14:textId="7498295E" w:rsidR="00274472" w:rsidRPr="00002A12" w:rsidRDefault="00274472" w:rsidP="00517974">
      <w:pPr>
        <w:ind w:left="4248" w:firstLine="288"/>
        <w:jc w:val="center"/>
        <w:rPr>
          <w:color w:val="000000"/>
          <w:sz w:val="26"/>
          <w:szCs w:val="26"/>
        </w:rPr>
      </w:pPr>
      <w:r w:rsidRPr="00002A12">
        <w:rPr>
          <w:color w:val="000000"/>
          <w:sz w:val="26"/>
          <w:szCs w:val="26"/>
        </w:rPr>
        <w:t>от «__</w:t>
      </w:r>
      <w:r w:rsidR="009F53DF">
        <w:rPr>
          <w:color w:val="000000"/>
          <w:sz w:val="26"/>
          <w:szCs w:val="26"/>
        </w:rPr>
        <w:t>18</w:t>
      </w:r>
      <w:r w:rsidRPr="00002A12">
        <w:rPr>
          <w:color w:val="000000"/>
          <w:sz w:val="26"/>
          <w:szCs w:val="26"/>
        </w:rPr>
        <w:t>__»____</w:t>
      </w:r>
      <w:r w:rsidR="009F53DF">
        <w:rPr>
          <w:color w:val="000000"/>
          <w:sz w:val="26"/>
          <w:szCs w:val="26"/>
        </w:rPr>
        <w:t>12</w:t>
      </w:r>
      <w:r w:rsidRPr="00002A12">
        <w:rPr>
          <w:color w:val="000000"/>
          <w:sz w:val="26"/>
          <w:szCs w:val="26"/>
        </w:rPr>
        <w:t>____2023 г. № _</w:t>
      </w:r>
      <w:r w:rsidR="009F53DF">
        <w:rPr>
          <w:color w:val="000000"/>
          <w:sz w:val="26"/>
          <w:szCs w:val="26"/>
        </w:rPr>
        <w:t>803</w:t>
      </w:r>
      <w:r w:rsidR="00517974" w:rsidRPr="00002A12">
        <w:rPr>
          <w:color w:val="000000"/>
          <w:sz w:val="26"/>
          <w:szCs w:val="26"/>
        </w:rPr>
        <w:t>_</w:t>
      </w:r>
    </w:p>
    <w:p w14:paraId="4E289BB3" w14:textId="77777777" w:rsidR="00274472" w:rsidRPr="00002A12" w:rsidRDefault="00274472" w:rsidP="00274472">
      <w:pPr>
        <w:spacing w:before="115" w:after="77"/>
        <w:ind w:firstLine="288"/>
        <w:jc w:val="both"/>
        <w:rPr>
          <w:color w:val="000000"/>
          <w:sz w:val="26"/>
          <w:szCs w:val="26"/>
        </w:rPr>
      </w:pPr>
      <w:r w:rsidRPr="00002A12">
        <w:rPr>
          <w:color w:val="000000"/>
          <w:sz w:val="26"/>
          <w:szCs w:val="26"/>
        </w:rPr>
        <w:t> </w:t>
      </w:r>
    </w:p>
    <w:p w14:paraId="615B78A6" w14:textId="77777777" w:rsidR="00002A12" w:rsidRPr="00002A12" w:rsidRDefault="00002A12" w:rsidP="00274472">
      <w:pPr>
        <w:ind w:firstLine="709"/>
        <w:jc w:val="center"/>
        <w:rPr>
          <w:b/>
          <w:bCs/>
          <w:sz w:val="26"/>
          <w:szCs w:val="26"/>
        </w:rPr>
      </w:pPr>
    </w:p>
    <w:p w14:paraId="06E9FCD8" w14:textId="2D6D9E37" w:rsidR="00274472" w:rsidRPr="00002A12" w:rsidRDefault="00274472" w:rsidP="00274472">
      <w:pPr>
        <w:ind w:firstLine="709"/>
        <w:jc w:val="center"/>
        <w:rPr>
          <w:sz w:val="26"/>
          <w:szCs w:val="26"/>
        </w:rPr>
      </w:pPr>
      <w:r w:rsidRPr="00002A12">
        <w:rPr>
          <w:b/>
          <w:bCs/>
          <w:sz w:val="26"/>
          <w:szCs w:val="26"/>
        </w:rPr>
        <w:t>ПРОГРАММА</w:t>
      </w:r>
    </w:p>
    <w:p w14:paraId="5995A3A3" w14:textId="77777777" w:rsidR="00274472" w:rsidRPr="00002A12" w:rsidRDefault="00274472" w:rsidP="00274472">
      <w:pPr>
        <w:ind w:firstLine="709"/>
        <w:jc w:val="center"/>
        <w:rPr>
          <w:b/>
          <w:bCs/>
          <w:sz w:val="26"/>
          <w:szCs w:val="26"/>
        </w:rPr>
      </w:pPr>
      <w:r w:rsidRPr="00002A12">
        <w:rPr>
          <w:b/>
          <w:bCs/>
          <w:sz w:val="26"/>
          <w:szCs w:val="26"/>
        </w:rPr>
        <w:t> </w:t>
      </w:r>
      <w:r w:rsidRPr="00002A12">
        <w:rPr>
          <w:b/>
          <w:sz w:val="26"/>
          <w:szCs w:val="26"/>
        </w:rPr>
        <w:t xml:space="preserve">профилактики риска причинения вреда (ущерба) охраняемым законом ценностям при осуществлении муниципального земельного контроля на территории сельских поселений </w:t>
      </w:r>
      <w:r w:rsidRPr="00002A12">
        <w:rPr>
          <w:b/>
          <w:bCs/>
          <w:sz w:val="26"/>
          <w:szCs w:val="26"/>
        </w:rPr>
        <w:t>Майского муниципального района</w:t>
      </w:r>
      <w:r w:rsidRPr="00002A12">
        <w:rPr>
          <w:b/>
          <w:sz w:val="26"/>
          <w:szCs w:val="26"/>
        </w:rPr>
        <w:t xml:space="preserve"> </w:t>
      </w:r>
      <w:r w:rsidRPr="00002A12">
        <w:rPr>
          <w:b/>
          <w:sz w:val="26"/>
          <w:szCs w:val="26"/>
        </w:rPr>
        <w:br/>
        <w:t xml:space="preserve">на 2024 год </w:t>
      </w:r>
    </w:p>
    <w:p w14:paraId="5CB394C1" w14:textId="77777777" w:rsidR="00274472" w:rsidRPr="00002A12" w:rsidRDefault="00274472" w:rsidP="00274472">
      <w:pPr>
        <w:jc w:val="center"/>
        <w:rPr>
          <w:b/>
          <w:bCs/>
          <w:sz w:val="26"/>
          <w:szCs w:val="26"/>
        </w:rPr>
      </w:pPr>
    </w:p>
    <w:p w14:paraId="1804D5F2" w14:textId="6E6D1EB0" w:rsidR="00D674BA" w:rsidRPr="00002A12" w:rsidRDefault="00274472" w:rsidP="00D674BA">
      <w:pPr>
        <w:jc w:val="center"/>
        <w:rPr>
          <w:sz w:val="26"/>
          <w:szCs w:val="26"/>
        </w:rPr>
      </w:pPr>
      <w:r w:rsidRPr="00002A12">
        <w:rPr>
          <w:sz w:val="26"/>
          <w:szCs w:val="26"/>
        </w:rPr>
        <w:t>Раздел</w:t>
      </w:r>
      <w:r w:rsidR="00D674BA" w:rsidRPr="00002A12">
        <w:rPr>
          <w:sz w:val="26"/>
          <w:szCs w:val="26"/>
        </w:rPr>
        <w:t xml:space="preserve"> </w:t>
      </w:r>
      <w:r w:rsidR="00D674BA" w:rsidRPr="00002A12">
        <w:rPr>
          <w:sz w:val="26"/>
          <w:szCs w:val="26"/>
          <w:lang w:val="en-US"/>
        </w:rPr>
        <w:t>I</w:t>
      </w:r>
      <w:r w:rsidRPr="00002A12">
        <w:rPr>
          <w:sz w:val="26"/>
          <w:szCs w:val="26"/>
        </w:rPr>
        <w:t>.</w:t>
      </w:r>
    </w:p>
    <w:p w14:paraId="7A9C30BC" w14:textId="58F4C877" w:rsidR="00274472" w:rsidRPr="00002A12" w:rsidRDefault="00977461" w:rsidP="00274472">
      <w:pPr>
        <w:jc w:val="center"/>
        <w:rPr>
          <w:b/>
          <w:bCs/>
          <w:sz w:val="28"/>
          <w:szCs w:val="28"/>
        </w:rPr>
      </w:pPr>
      <w:r w:rsidRPr="00002A12">
        <w:rPr>
          <w:b/>
          <w:bCs/>
          <w:sz w:val="28"/>
          <w:szCs w:val="28"/>
        </w:rPr>
        <w:t>Общие положения</w:t>
      </w:r>
    </w:p>
    <w:p w14:paraId="41BB6AA0" w14:textId="77777777" w:rsidR="00977461" w:rsidRPr="00002A12" w:rsidRDefault="00977461" w:rsidP="00274472">
      <w:pPr>
        <w:jc w:val="center"/>
        <w:rPr>
          <w:sz w:val="26"/>
          <w:szCs w:val="26"/>
        </w:rPr>
      </w:pPr>
    </w:p>
    <w:p w14:paraId="55068F50" w14:textId="5AD85DBF" w:rsidR="00274472" w:rsidRPr="00002A12" w:rsidRDefault="00274472" w:rsidP="00274472">
      <w:pPr>
        <w:ind w:firstLine="709"/>
        <w:jc w:val="both"/>
        <w:rPr>
          <w:b/>
          <w:bCs/>
          <w:sz w:val="26"/>
          <w:szCs w:val="26"/>
        </w:rPr>
      </w:pPr>
      <w:r w:rsidRPr="00002A12">
        <w:rPr>
          <w:sz w:val="26"/>
          <w:szCs w:val="26"/>
        </w:rPr>
        <w:t>1.</w:t>
      </w:r>
      <w:r w:rsidR="00D674BA" w:rsidRPr="00002A12">
        <w:rPr>
          <w:sz w:val="26"/>
          <w:szCs w:val="26"/>
        </w:rPr>
        <w:t xml:space="preserve"> </w:t>
      </w:r>
      <w:r w:rsidRPr="00002A12">
        <w:rPr>
          <w:sz w:val="26"/>
          <w:szCs w:val="26"/>
        </w:rPr>
        <w:t xml:space="preserve">Программа профилактики риска причинения вреда (ущерба) </w:t>
      </w:r>
      <w:r w:rsidRPr="00002A12">
        <w:rPr>
          <w:sz w:val="26"/>
          <w:szCs w:val="26"/>
        </w:rPr>
        <w:br/>
        <w:t>охраняемым законом ценностям на 2024 год</w:t>
      </w:r>
      <w:r w:rsidRPr="00002A12">
        <w:rPr>
          <w:b/>
          <w:sz w:val="26"/>
          <w:szCs w:val="26"/>
        </w:rPr>
        <w:t xml:space="preserve"> </w:t>
      </w:r>
      <w:r w:rsidRPr="00002A12">
        <w:rPr>
          <w:sz w:val="26"/>
          <w:szCs w:val="26"/>
        </w:rPr>
        <w:t xml:space="preserve">(далее – Программа) разработана </w:t>
      </w:r>
      <w:r w:rsidRPr="00002A12">
        <w:rPr>
          <w:sz w:val="26"/>
          <w:szCs w:val="26"/>
        </w:rPr>
        <w:br/>
        <w:t xml:space="preserve">в соответствии с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</w:t>
      </w:r>
      <w:r w:rsidRPr="00002A12">
        <w:rPr>
          <w:sz w:val="26"/>
          <w:szCs w:val="26"/>
        </w:rPr>
        <w:br/>
        <w:t>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местной администрацией Майского муниципального района (далее – администрация района) муниципального земельного контроля на территории Майского муниципального района.</w:t>
      </w:r>
    </w:p>
    <w:p w14:paraId="77B4C301" w14:textId="375AF01E" w:rsidR="00274472" w:rsidRPr="00002A12" w:rsidRDefault="00274472" w:rsidP="00274472">
      <w:pPr>
        <w:ind w:firstLine="709"/>
        <w:jc w:val="both"/>
        <w:rPr>
          <w:i/>
          <w:sz w:val="26"/>
          <w:szCs w:val="26"/>
        </w:rPr>
      </w:pPr>
      <w:r w:rsidRPr="00002A12">
        <w:rPr>
          <w:sz w:val="26"/>
          <w:szCs w:val="26"/>
        </w:rPr>
        <w:t xml:space="preserve">2. Мероприятия по профилактике нарушений обязательных требований, установленных муниципальными правовыми актами по организации и осуществлению муниципального земельного контроля в границах сельских поселений Майского муниципального района (далее – мероприятия по профилактике </w:t>
      </w:r>
      <w:r w:rsidRPr="00002A12">
        <w:rPr>
          <w:sz w:val="26"/>
          <w:szCs w:val="26"/>
        </w:rPr>
        <w:br/>
        <w:t>нарушений), осуществляются местной администрацией Майского муниципального района (далее – Контрольный орган).</w:t>
      </w:r>
    </w:p>
    <w:p w14:paraId="6CAA007C" w14:textId="2E6A08CC" w:rsidR="00274472" w:rsidRPr="00002A12" w:rsidRDefault="00274472" w:rsidP="002744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 xml:space="preserve">3. Предостережение о недопустимости нарушения обязательных требований объявляется и направляется контролируемому лицу в соответствии </w:t>
      </w:r>
      <w:r w:rsidRPr="00002A12">
        <w:rPr>
          <w:sz w:val="26"/>
          <w:szCs w:val="26"/>
        </w:rPr>
        <w:br/>
        <w:t>с Федеральным законом от 31.07.2020 № 248-ФЗ «О государственном контроле (надзоре) и муниципальном контроле в Российской Федерации», Контрольным органом.</w:t>
      </w:r>
    </w:p>
    <w:p w14:paraId="28A7D0E8" w14:textId="77777777" w:rsidR="00517974" w:rsidRPr="00002A12" w:rsidRDefault="00517974" w:rsidP="00517974">
      <w:pPr>
        <w:rPr>
          <w:b/>
          <w:bCs/>
          <w:sz w:val="26"/>
          <w:szCs w:val="26"/>
        </w:rPr>
      </w:pPr>
    </w:p>
    <w:p w14:paraId="57107537" w14:textId="77777777" w:rsidR="00002A12" w:rsidRPr="00002A12" w:rsidRDefault="00002A12" w:rsidP="00D674BA">
      <w:pPr>
        <w:jc w:val="center"/>
        <w:rPr>
          <w:sz w:val="26"/>
          <w:szCs w:val="26"/>
        </w:rPr>
      </w:pPr>
    </w:p>
    <w:p w14:paraId="19163016" w14:textId="189CEBD8" w:rsidR="00D674BA" w:rsidRPr="00002A12" w:rsidRDefault="00274472" w:rsidP="00D674BA">
      <w:pPr>
        <w:jc w:val="center"/>
        <w:rPr>
          <w:sz w:val="26"/>
          <w:szCs w:val="26"/>
        </w:rPr>
      </w:pPr>
      <w:r w:rsidRPr="00002A12">
        <w:rPr>
          <w:sz w:val="26"/>
          <w:szCs w:val="26"/>
        </w:rPr>
        <w:t xml:space="preserve">Раздел </w:t>
      </w:r>
      <w:r w:rsidR="00D674BA" w:rsidRPr="00002A12">
        <w:rPr>
          <w:sz w:val="26"/>
          <w:szCs w:val="26"/>
          <w:lang w:val="en-US"/>
        </w:rPr>
        <w:t>II</w:t>
      </w:r>
      <w:r w:rsidRPr="00002A12">
        <w:rPr>
          <w:sz w:val="26"/>
          <w:szCs w:val="26"/>
        </w:rPr>
        <w:t>.</w:t>
      </w:r>
    </w:p>
    <w:p w14:paraId="6CF227C2" w14:textId="4A873659" w:rsidR="000C2090" w:rsidRPr="00002A12" w:rsidRDefault="00977461" w:rsidP="00977461">
      <w:pPr>
        <w:ind w:firstLine="708"/>
        <w:jc w:val="center"/>
        <w:rPr>
          <w:sz w:val="26"/>
          <w:szCs w:val="26"/>
        </w:rPr>
      </w:pPr>
      <w:r w:rsidRPr="00002A12">
        <w:rPr>
          <w:b/>
          <w:bCs/>
          <w:sz w:val="28"/>
          <w:szCs w:val="28"/>
        </w:rPr>
        <w:t>Аналитическая часть Программы</w:t>
      </w:r>
    </w:p>
    <w:p w14:paraId="462182EA" w14:textId="1559698C" w:rsidR="00274472" w:rsidRPr="00002A12" w:rsidRDefault="00D674BA" w:rsidP="00D674BA">
      <w:pPr>
        <w:ind w:firstLine="708"/>
        <w:rPr>
          <w:b/>
          <w:bCs/>
          <w:sz w:val="26"/>
          <w:szCs w:val="26"/>
        </w:rPr>
      </w:pPr>
      <w:r w:rsidRPr="00002A12">
        <w:rPr>
          <w:sz w:val="26"/>
          <w:szCs w:val="26"/>
        </w:rPr>
        <w:t>4</w:t>
      </w:r>
      <w:r w:rsidR="00274472" w:rsidRPr="00002A12">
        <w:rPr>
          <w:sz w:val="26"/>
          <w:szCs w:val="26"/>
        </w:rPr>
        <w:t xml:space="preserve">. </w:t>
      </w:r>
      <w:r w:rsidR="00274472" w:rsidRPr="00002A12">
        <w:rPr>
          <w:bCs/>
          <w:sz w:val="26"/>
          <w:szCs w:val="26"/>
        </w:rPr>
        <w:t>Подконтрольные субъекты</w:t>
      </w:r>
      <w:r w:rsidR="00977461" w:rsidRPr="00002A12">
        <w:rPr>
          <w:bCs/>
          <w:sz w:val="26"/>
          <w:szCs w:val="26"/>
        </w:rPr>
        <w:t>:</w:t>
      </w:r>
    </w:p>
    <w:p w14:paraId="0EA8205B" w14:textId="77777777" w:rsidR="00274472" w:rsidRPr="00002A12" w:rsidRDefault="00274472" w:rsidP="00274472">
      <w:pPr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1) индивидуальные предприниматели;</w:t>
      </w:r>
    </w:p>
    <w:p w14:paraId="2FC8D1C9" w14:textId="77777777" w:rsidR="00977461" w:rsidRPr="00002A12" w:rsidRDefault="00274472" w:rsidP="00977461">
      <w:pPr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2) физические лица;</w:t>
      </w:r>
    </w:p>
    <w:p w14:paraId="5D73DED0" w14:textId="1820722C" w:rsidR="00274472" w:rsidRPr="00002A12" w:rsidRDefault="00274472" w:rsidP="00977461">
      <w:pPr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3) юридические лица.</w:t>
      </w:r>
    </w:p>
    <w:p w14:paraId="466CDAA5" w14:textId="77777777" w:rsidR="000C2090" w:rsidRPr="00002A12" w:rsidRDefault="00D674BA" w:rsidP="0051797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lastRenderedPageBreak/>
        <w:t>5</w:t>
      </w:r>
      <w:r w:rsidR="00274472" w:rsidRPr="00002A12">
        <w:rPr>
          <w:sz w:val="26"/>
          <w:szCs w:val="26"/>
        </w:rPr>
        <w:t>. Объектами муниципального земельного контроля являются земли, земельные участки или части земельных участков в границах сельских поселений Майского муниципального района.</w:t>
      </w:r>
    </w:p>
    <w:p w14:paraId="216893AF" w14:textId="3CC0AAFF" w:rsidR="00517974" w:rsidRPr="00002A12" w:rsidRDefault="000C2090" w:rsidP="0051797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6</w:t>
      </w:r>
      <w:r w:rsidR="00274472" w:rsidRPr="00002A12">
        <w:rPr>
          <w:sz w:val="26"/>
          <w:szCs w:val="26"/>
        </w:rPr>
        <w:t>. Обязательные требования, оценка соблюдения которых является предметом муниципального земельного контроля.</w:t>
      </w:r>
    </w:p>
    <w:p w14:paraId="169BBF84" w14:textId="0C3326EA" w:rsidR="00274472" w:rsidRPr="00002A12" w:rsidRDefault="00274472" w:rsidP="0051797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При осуществлении муниципального земельного контроля Контрольный орган осуществляет контроль за соблюдением:</w:t>
      </w:r>
    </w:p>
    <w:p w14:paraId="700EE82B" w14:textId="4B74B072" w:rsidR="00274472" w:rsidRPr="00002A12" w:rsidRDefault="00D674BA" w:rsidP="002744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1</w:t>
      </w:r>
      <w:r w:rsidR="00274472" w:rsidRPr="00002A12">
        <w:rPr>
          <w:sz w:val="26"/>
          <w:szCs w:val="26"/>
        </w:rPr>
        <w:t xml:space="preserve">) требований законодательства о недопущении самовольного занятия </w:t>
      </w:r>
      <w:r w:rsidR="00274472" w:rsidRPr="00002A12">
        <w:rPr>
          <w:sz w:val="26"/>
          <w:szCs w:val="26"/>
        </w:rPr>
        <w:br/>
        <w:t xml:space="preserve">земельного участка или части земельного участка (в том числе использование земельного участка лицом, не имеющим предусмотренных законом прав на </w:t>
      </w:r>
      <w:r w:rsidR="00274472" w:rsidRPr="00002A12">
        <w:rPr>
          <w:sz w:val="26"/>
          <w:szCs w:val="26"/>
        </w:rPr>
        <w:br/>
        <w:t>такой земельный участок);</w:t>
      </w:r>
    </w:p>
    <w:p w14:paraId="06EDA2D3" w14:textId="18C56BE5" w:rsidR="00274472" w:rsidRPr="00002A12" w:rsidRDefault="00D674BA" w:rsidP="002744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2</w:t>
      </w:r>
      <w:r w:rsidR="00274472" w:rsidRPr="00002A12">
        <w:rPr>
          <w:sz w:val="26"/>
          <w:szCs w:val="26"/>
        </w:rPr>
        <w:t xml:space="preserve">) требований о переоформлении юридическими лицами права постоянного (бессрочного) пользования земельными участками на право аренды </w:t>
      </w:r>
      <w:r w:rsidR="00274472" w:rsidRPr="00002A12">
        <w:rPr>
          <w:sz w:val="26"/>
          <w:szCs w:val="26"/>
        </w:rPr>
        <w:br/>
        <w:t>земельных участков или приобретения земельных участков в собственность;</w:t>
      </w:r>
    </w:p>
    <w:p w14:paraId="658C2D06" w14:textId="7F4E57B8" w:rsidR="00274472" w:rsidRPr="00002A12" w:rsidRDefault="00D674BA" w:rsidP="002744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3</w:t>
      </w:r>
      <w:r w:rsidR="00274472" w:rsidRPr="00002A12">
        <w:rPr>
          <w:sz w:val="26"/>
          <w:szCs w:val="26"/>
        </w:rPr>
        <w:t>) требований законодательства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14:paraId="4DA83E1C" w14:textId="3141A0C8" w:rsidR="00274472" w:rsidRPr="00002A12" w:rsidRDefault="00D674BA" w:rsidP="00274472">
      <w:pPr>
        <w:pStyle w:val="22"/>
        <w:shd w:val="clear" w:color="auto" w:fill="auto"/>
        <w:tabs>
          <w:tab w:val="left" w:pos="1316"/>
          <w:tab w:val="left" w:pos="5189"/>
          <w:tab w:val="left" w:pos="6725"/>
        </w:tabs>
        <w:spacing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 w:rsidRPr="00002A12">
        <w:rPr>
          <w:rFonts w:ascii="Times New Roman" w:hAnsi="Times New Roman" w:cs="Times New Roman"/>
          <w:sz w:val="26"/>
          <w:szCs w:val="26"/>
        </w:rPr>
        <w:t>4</w:t>
      </w:r>
      <w:r w:rsidR="00274472" w:rsidRPr="00002A12">
        <w:rPr>
          <w:rFonts w:ascii="Times New Roman" w:hAnsi="Times New Roman" w:cs="Times New Roman"/>
          <w:sz w:val="26"/>
          <w:szCs w:val="26"/>
        </w:rPr>
        <w:t xml:space="preserve">) требований, связанных с обязательным использованием земельных участков из земель сельскохозяйственного назначения, оборот которых регулируется Федеральным законом «Об обороте земель сельскохозяйственного назначения», для ведения сельскохозяйственного производства или осуществления иной </w:t>
      </w:r>
      <w:r w:rsidR="00274472" w:rsidRPr="00002A12">
        <w:rPr>
          <w:rFonts w:ascii="Times New Roman" w:hAnsi="Times New Roman" w:cs="Times New Roman"/>
          <w:sz w:val="26"/>
          <w:szCs w:val="26"/>
        </w:rPr>
        <w:br/>
        <w:t>связанной с сельскохозяйственным производством деятельности;</w:t>
      </w:r>
    </w:p>
    <w:p w14:paraId="4A638679" w14:textId="52C617B9" w:rsidR="00274472" w:rsidRPr="00002A12" w:rsidRDefault="00D674BA" w:rsidP="00274472">
      <w:pPr>
        <w:pStyle w:val="22"/>
        <w:shd w:val="clear" w:color="auto" w:fill="auto"/>
        <w:tabs>
          <w:tab w:val="left" w:pos="1132"/>
        </w:tabs>
        <w:spacing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 w:rsidRPr="00002A12">
        <w:rPr>
          <w:rFonts w:ascii="Times New Roman" w:hAnsi="Times New Roman" w:cs="Times New Roman"/>
          <w:sz w:val="26"/>
          <w:szCs w:val="26"/>
        </w:rPr>
        <w:t>5</w:t>
      </w:r>
      <w:r w:rsidR="00274472" w:rsidRPr="00002A12">
        <w:rPr>
          <w:rFonts w:ascii="Times New Roman" w:hAnsi="Times New Roman" w:cs="Times New Roman"/>
          <w:sz w:val="26"/>
          <w:szCs w:val="26"/>
        </w:rPr>
        <w:t>)</w:t>
      </w:r>
      <w:r w:rsidR="00274472" w:rsidRPr="00002A12">
        <w:rPr>
          <w:rFonts w:ascii="Times New Roman" w:hAnsi="Times New Roman" w:cs="Times New Roman"/>
          <w:sz w:val="26"/>
          <w:szCs w:val="26"/>
        </w:rPr>
        <w:tab/>
        <w:t>исполнения предписаний об устранении нарушений обязательных</w:t>
      </w:r>
    </w:p>
    <w:p w14:paraId="672AA2AD" w14:textId="77777777" w:rsidR="00274472" w:rsidRPr="00002A12" w:rsidRDefault="00274472" w:rsidP="00274472">
      <w:pPr>
        <w:pStyle w:val="22"/>
        <w:shd w:val="clear" w:color="auto" w:fill="auto"/>
        <w:tabs>
          <w:tab w:val="right" w:pos="9066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02A12">
        <w:rPr>
          <w:rFonts w:ascii="Times New Roman" w:hAnsi="Times New Roman" w:cs="Times New Roman"/>
          <w:sz w:val="26"/>
          <w:szCs w:val="26"/>
        </w:rPr>
        <w:t>требований, выданных должностными</w:t>
      </w:r>
      <w:r w:rsidRPr="00002A12">
        <w:rPr>
          <w:rFonts w:ascii="Times New Roman" w:hAnsi="Times New Roman" w:cs="Times New Roman"/>
          <w:sz w:val="26"/>
          <w:szCs w:val="26"/>
        </w:rPr>
        <w:tab/>
        <w:t xml:space="preserve"> лицами Контрольного органа в пределах компетенции. </w:t>
      </w:r>
    </w:p>
    <w:p w14:paraId="69AFB511" w14:textId="672EF0DA" w:rsidR="00274472" w:rsidRPr="00002A12" w:rsidRDefault="00D674BA" w:rsidP="00274472">
      <w:pPr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6</w:t>
      </w:r>
      <w:r w:rsidR="00274472" w:rsidRPr="00002A12">
        <w:rPr>
          <w:sz w:val="26"/>
          <w:szCs w:val="26"/>
        </w:rPr>
        <w:t>) выполнением иных требований, предусмотренных земельным законодательством.</w:t>
      </w:r>
    </w:p>
    <w:p w14:paraId="14C22E70" w14:textId="77777777" w:rsidR="00274472" w:rsidRPr="00002A12" w:rsidRDefault="009F53DF" w:rsidP="0027447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hyperlink r:id="rId11" w:history="1">
        <w:r w:rsidR="00274472" w:rsidRPr="00002A12">
          <w:rPr>
            <w:sz w:val="26"/>
            <w:szCs w:val="26"/>
          </w:rPr>
          <w:t>Перечень</w:t>
        </w:r>
      </w:hyperlink>
      <w:r w:rsidR="00274472" w:rsidRPr="00002A12">
        <w:rPr>
          <w:sz w:val="26"/>
          <w:szCs w:val="26"/>
        </w:rPr>
        <w:t xml:space="preserve"> актов, содержащих обязательные требования, соблюдение которых оценивается при проведении мероприятий по контролю при осуществлении муниципального земельного контроля размещается 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 сети «Интернет» по адресу: https://mayskiy.kbr.ru/ (далее - официальный сайт местной администрации Майского муниципального района).</w:t>
      </w:r>
    </w:p>
    <w:p w14:paraId="787C2952" w14:textId="19B72BFF" w:rsidR="00274472" w:rsidRPr="00002A12" w:rsidRDefault="000C2090" w:rsidP="00274472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002A12">
        <w:rPr>
          <w:sz w:val="26"/>
          <w:szCs w:val="26"/>
        </w:rPr>
        <w:t>7</w:t>
      </w:r>
      <w:r w:rsidR="00274472" w:rsidRPr="00002A12">
        <w:rPr>
          <w:sz w:val="26"/>
          <w:szCs w:val="26"/>
        </w:rPr>
        <w:t xml:space="preserve">. </w:t>
      </w:r>
      <w:r w:rsidR="00274472" w:rsidRPr="00002A12">
        <w:rPr>
          <w:color w:val="000000"/>
          <w:sz w:val="26"/>
          <w:szCs w:val="26"/>
        </w:rPr>
        <w:t>Постановлением Правительства Российской Федерации от 10</w:t>
      </w:r>
      <w:r w:rsidR="00002A12">
        <w:rPr>
          <w:color w:val="000000"/>
          <w:sz w:val="26"/>
          <w:szCs w:val="26"/>
        </w:rPr>
        <w:t>.03.</w:t>
      </w:r>
      <w:r w:rsidR="00274472" w:rsidRPr="00002A12">
        <w:rPr>
          <w:color w:val="000000"/>
          <w:sz w:val="26"/>
          <w:szCs w:val="26"/>
        </w:rPr>
        <w:t xml:space="preserve"> </w:t>
      </w:r>
      <w:r w:rsidR="00002A12" w:rsidRPr="00002A12">
        <w:rPr>
          <w:color w:val="000000"/>
          <w:sz w:val="26"/>
          <w:szCs w:val="26"/>
        </w:rPr>
        <w:t>2022 №</w:t>
      </w:r>
      <w:r w:rsidR="00977461" w:rsidRPr="00002A12">
        <w:rPr>
          <w:color w:val="000000"/>
          <w:sz w:val="26"/>
          <w:szCs w:val="26"/>
        </w:rPr>
        <w:t xml:space="preserve"> </w:t>
      </w:r>
      <w:r w:rsidR="00274472" w:rsidRPr="00002A12">
        <w:rPr>
          <w:color w:val="000000"/>
          <w:sz w:val="26"/>
          <w:szCs w:val="26"/>
        </w:rPr>
        <w:t>336 «Об особенностях организации и осуществления государственного контроля (надзора), муниципального контроля» (далее - Постановление) установлены ограничения на осуществления контрольных (надзорных) мероприятий.</w:t>
      </w:r>
    </w:p>
    <w:p w14:paraId="4E4A1631" w14:textId="77777777" w:rsidR="00274472" w:rsidRPr="00002A12" w:rsidRDefault="00274472" w:rsidP="00274472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002A12">
        <w:rPr>
          <w:color w:val="000000"/>
          <w:sz w:val="26"/>
          <w:szCs w:val="26"/>
        </w:rPr>
        <w:t>Учитывая ограничения, установленные Постановлением, в 2023 году органами, уполномоченными на осуществление муниципального земельного контроля, проводятся профилактические мероприятия в виде объявления предостережений о недопустимости нарушения обязательных требований, а также контрольные (надзорные) мероприятия без взаимодействия с проверяемыми лицами.</w:t>
      </w:r>
    </w:p>
    <w:p w14:paraId="0B4222C1" w14:textId="77777777" w:rsidR="00274472" w:rsidRPr="00002A12" w:rsidRDefault="00274472" w:rsidP="00274472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002A12">
        <w:rPr>
          <w:color w:val="000000"/>
          <w:sz w:val="26"/>
          <w:szCs w:val="26"/>
        </w:rPr>
        <w:t>В целях пресечения нарушений обязательных, а также повышения эффективности мероприятий по муниципальному земельному контролю органами контроля проводятся профилактические мероприятия.</w:t>
      </w:r>
    </w:p>
    <w:p w14:paraId="033C0E80" w14:textId="77777777" w:rsidR="00274472" w:rsidRPr="00002A12" w:rsidRDefault="00274472" w:rsidP="00274472">
      <w:pPr>
        <w:pStyle w:val="af1"/>
        <w:ind w:firstLine="720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В рамках муниципального земельного контроля в 2023 году проводились такие профилактические мероприятия как консультирование и информирование.</w:t>
      </w:r>
    </w:p>
    <w:p w14:paraId="3204E372" w14:textId="77777777" w:rsidR="00274472" w:rsidRPr="00002A12" w:rsidRDefault="00274472" w:rsidP="00274472">
      <w:pPr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lastRenderedPageBreak/>
        <w:t>Проведены 12</w:t>
      </w:r>
      <w:r w:rsidRPr="00002A12">
        <w:rPr>
          <w:b/>
          <w:sz w:val="26"/>
          <w:szCs w:val="26"/>
        </w:rPr>
        <w:t xml:space="preserve"> </w:t>
      </w:r>
      <w:r w:rsidRPr="00002A12">
        <w:rPr>
          <w:sz w:val="26"/>
          <w:szCs w:val="26"/>
        </w:rPr>
        <w:t>контрольных мероприятий без взаимодействия с контролируемым лицом, выдано 6 предостережений о недопустимости нарушения обязательных требований.</w:t>
      </w:r>
    </w:p>
    <w:p w14:paraId="009666EF" w14:textId="77777777" w:rsidR="00274472" w:rsidRPr="00002A12" w:rsidRDefault="00274472" w:rsidP="00274472">
      <w:pPr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Выявлены следующие нарушения обязательных требований:</w:t>
      </w:r>
    </w:p>
    <w:p w14:paraId="24F79320" w14:textId="77777777" w:rsidR="00274472" w:rsidRPr="00002A12" w:rsidRDefault="00274472" w:rsidP="00274472">
      <w:pPr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1) самовольное занятие земельного участка;</w:t>
      </w:r>
    </w:p>
    <w:p w14:paraId="48D40439" w14:textId="77777777" w:rsidR="00274472" w:rsidRPr="00002A12" w:rsidRDefault="00274472" w:rsidP="00274472">
      <w:pPr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 xml:space="preserve">2) </w:t>
      </w:r>
      <w:r w:rsidRPr="00002A12">
        <w:rPr>
          <w:rFonts w:eastAsiaTheme="minorHAnsi"/>
          <w:iCs/>
          <w:sz w:val="26"/>
          <w:szCs w:val="26"/>
          <w:lang w:eastAsia="en-US"/>
        </w:rPr>
        <w:t>загрязнение земельного участка отходами производства и потребления</w:t>
      </w:r>
      <w:r w:rsidRPr="00002A12">
        <w:rPr>
          <w:sz w:val="26"/>
          <w:szCs w:val="26"/>
        </w:rPr>
        <w:t>;</w:t>
      </w:r>
    </w:p>
    <w:p w14:paraId="08B2DCA2" w14:textId="77777777" w:rsidR="00274472" w:rsidRPr="00002A12" w:rsidRDefault="00274472" w:rsidP="00274472">
      <w:pPr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 xml:space="preserve">3) </w:t>
      </w:r>
      <w:r w:rsidRPr="00002A12">
        <w:rPr>
          <w:rFonts w:eastAsiaTheme="minorHAnsi"/>
          <w:iCs/>
          <w:sz w:val="26"/>
          <w:szCs w:val="26"/>
          <w:lang w:eastAsia="en-US"/>
        </w:rPr>
        <w:t>зарастание земельного участка сорной растительностью.</w:t>
      </w:r>
    </w:p>
    <w:p w14:paraId="50C6ED72" w14:textId="77777777" w:rsidR="00274472" w:rsidRPr="00002A12" w:rsidRDefault="00274472" w:rsidP="00274472">
      <w:pPr>
        <w:ind w:firstLine="709"/>
        <w:jc w:val="center"/>
        <w:textAlignment w:val="baseline"/>
        <w:rPr>
          <w:b/>
          <w:color w:val="000000"/>
          <w:sz w:val="26"/>
          <w:szCs w:val="26"/>
        </w:rPr>
      </w:pPr>
    </w:p>
    <w:p w14:paraId="40A87E05" w14:textId="77777777" w:rsidR="00D674BA" w:rsidRPr="00002A12" w:rsidRDefault="00274472" w:rsidP="00D674BA">
      <w:pPr>
        <w:jc w:val="center"/>
        <w:rPr>
          <w:sz w:val="26"/>
          <w:szCs w:val="26"/>
        </w:rPr>
      </w:pPr>
      <w:r w:rsidRPr="00002A12">
        <w:rPr>
          <w:sz w:val="26"/>
          <w:szCs w:val="26"/>
        </w:rPr>
        <w:t xml:space="preserve">Раздел </w:t>
      </w:r>
      <w:r w:rsidR="00D674BA" w:rsidRPr="00002A12">
        <w:rPr>
          <w:sz w:val="26"/>
          <w:szCs w:val="26"/>
          <w:lang w:val="en-US"/>
        </w:rPr>
        <w:t>III</w:t>
      </w:r>
      <w:r w:rsidRPr="00002A12">
        <w:rPr>
          <w:sz w:val="26"/>
          <w:szCs w:val="26"/>
        </w:rPr>
        <w:t>.</w:t>
      </w:r>
    </w:p>
    <w:p w14:paraId="37DC5D12" w14:textId="0AFE4C7D" w:rsidR="00977461" w:rsidRPr="00002A12" w:rsidRDefault="00977461" w:rsidP="00977461">
      <w:pPr>
        <w:ind w:firstLine="709"/>
        <w:jc w:val="center"/>
        <w:textAlignment w:val="baseline"/>
        <w:rPr>
          <w:b/>
          <w:color w:val="000000"/>
          <w:sz w:val="28"/>
          <w:szCs w:val="28"/>
        </w:rPr>
      </w:pPr>
      <w:r w:rsidRPr="00002A12">
        <w:rPr>
          <w:b/>
          <w:color w:val="000000"/>
          <w:sz w:val="28"/>
          <w:szCs w:val="28"/>
        </w:rPr>
        <w:t>Цели, задачи, принципы проведения мероприятий</w:t>
      </w:r>
    </w:p>
    <w:p w14:paraId="4E8F1E81" w14:textId="1BEB5A8D" w:rsidR="00274472" w:rsidRPr="00002A12" w:rsidRDefault="00977461" w:rsidP="00977461">
      <w:pPr>
        <w:ind w:firstLine="709"/>
        <w:jc w:val="center"/>
        <w:textAlignment w:val="baseline"/>
        <w:rPr>
          <w:b/>
          <w:color w:val="000000"/>
          <w:sz w:val="26"/>
          <w:szCs w:val="26"/>
        </w:rPr>
      </w:pPr>
      <w:r w:rsidRPr="00002A12">
        <w:rPr>
          <w:b/>
          <w:color w:val="000000"/>
          <w:sz w:val="28"/>
          <w:szCs w:val="28"/>
        </w:rPr>
        <w:t>по профилактике нарушений</w:t>
      </w:r>
    </w:p>
    <w:p w14:paraId="356B445A" w14:textId="77777777" w:rsidR="00977461" w:rsidRPr="00002A12" w:rsidRDefault="00977461" w:rsidP="00274472">
      <w:pPr>
        <w:ind w:firstLine="709"/>
        <w:jc w:val="both"/>
        <w:textAlignment w:val="baseline"/>
        <w:rPr>
          <w:color w:val="000000"/>
          <w:sz w:val="26"/>
          <w:szCs w:val="26"/>
        </w:rPr>
      </w:pPr>
      <w:bookmarkStart w:id="1" w:name="100024"/>
      <w:bookmarkEnd w:id="1"/>
    </w:p>
    <w:p w14:paraId="63921155" w14:textId="58C91659" w:rsidR="00274472" w:rsidRPr="00002A12" w:rsidRDefault="000C2090" w:rsidP="00274472">
      <w:pPr>
        <w:ind w:firstLine="709"/>
        <w:jc w:val="both"/>
        <w:textAlignment w:val="baseline"/>
        <w:rPr>
          <w:color w:val="000000"/>
          <w:sz w:val="26"/>
          <w:szCs w:val="26"/>
        </w:rPr>
      </w:pPr>
      <w:r w:rsidRPr="00002A12">
        <w:rPr>
          <w:color w:val="000000"/>
          <w:sz w:val="26"/>
          <w:szCs w:val="26"/>
        </w:rPr>
        <w:t>8</w:t>
      </w:r>
      <w:r w:rsidR="00274472" w:rsidRPr="00002A12">
        <w:rPr>
          <w:color w:val="000000"/>
          <w:sz w:val="26"/>
          <w:szCs w:val="26"/>
        </w:rPr>
        <w:t>. Целями проведения профилактических мероприятий являются:</w:t>
      </w:r>
    </w:p>
    <w:p w14:paraId="75AFCBE2" w14:textId="77777777" w:rsidR="00274472" w:rsidRPr="00002A12" w:rsidRDefault="00274472" w:rsidP="002744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2" w:name="100025"/>
      <w:bookmarkStart w:id="3" w:name="100026"/>
      <w:bookmarkEnd w:id="2"/>
      <w:bookmarkEnd w:id="3"/>
      <w:r w:rsidRPr="00002A12">
        <w:rPr>
          <w:color w:val="000000"/>
          <w:sz w:val="26"/>
          <w:szCs w:val="26"/>
        </w:rPr>
        <w:t>1)</w:t>
      </w:r>
      <w:bookmarkStart w:id="4" w:name="100027"/>
      <w:bookmarkEnd w:id="4"/>
      <w:r w:rsidRPr="00002A12">
        <w:rPr>
          <w:color w:val="000000"/>
          <w:sz w:val="26"/>
          <w:szCs w:val="26"/>
        </w:rPr>
        <w:t xml:space="preserve"> </w:t>
      </w:r>
      <w:r w:rsidRPr="00002A12">
        <w:rPr>
          <w:sz w:val="26"/>
          <w:szCs w:val="26"/>
        </w:rPr>
        <w:t xml:space="preserve">снижение риска причинения вреда (ущерба) </w:t>
      </w:r>
      <w:r w:rsidRPr="00002A12">
        <w:rPr>
          <w:color w:val="000000"/>
          <w:sz w:val="26"/>
          <w:szCs w:val="26"/>
        </w:rPr>
        <w:t>охраняемым законом ценностям;</w:t>
      </w:r>
    </w:p>
    <w:p w14:paraId="742D8D6B" w14:textId="77777777" w:rsidR="00274472" w:rsidRPr="00002A12" w:rsidRDefault="00274472" w:rsidP="002744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5" w:name="100028"/>
      <w:bookmarkStart w:id="6" w:name="100030"/>
      <w:bookmarkEnd w:id="5"/>
      <w:bookmarkEnd w:id="6"/>
      <w:r w:rsidRPr="00002A12">
        <w:rPr>
          <w:sz w:val="26"/>
          <w:szCs w:val="26"/>
        </w:rPr>
        <w:t>2) стимулирование добросовестного соблюдения обязательных требований всеми контролируемыми лицами;</w:t>
      </w:r>
    </w:p>
    <w:p w14:paraId="3641A8BC" w14:textId="77777777" w:rsidR="00D674BA" w:rsidRPr="00002A12" w:rsidRDefault="00274472" w:rsidP="002744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3)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4BACD43E" w14:textId="1E8D855B" w:rsidR="00274472" w:rsidRPr="00002A12" w:rsidRDefault="00D674BA" w:rsidP="002744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 xml:space="preserve"> </w:t>
      </w:r>
      <w:r w:rsidR="00274472" w:rsidRPr="00002A12">
        <w:rPr>
          <w:sz w:val="26"/>
          <w:szCs w:val="26"/>
        </w:rPr>
        <w:t>4)</w:t>
      </w:r>
      <w:r w:rsidRPr="00002A12">
        <w:rPr>
          <w:sz w:val="26"/>
          <w:szCs w:val="26"/>
        </w:rPr>
        <w:t xml:space="preserve"> </w:t>
      </w:r>
      <w:r w:rsidR="00274472" w:rsidRPr="00002A12">
        <w:rPr>
          <w:sz w:val="26"/>
          <w:szCs w:val="26"/>
        </w:rPr>
        <w:t>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40571CE6" w14:textId="77777777" w:rsidR="00274472" w:rsidRPr="00002A12" w:rsidRDefault="00274472" w:rsidP="002744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2A12">
        <w:rPr>
          <w:color w:val="000000"/>
          <w:sz w:val="26"/>
          <w:szCs w:val="26"/>
        </w:rPr>
        <w:t>5) </w:t>
      </w:r>
      <w:bookmarkStart w:id="7" w:name="100031"/>
      <w:bookmarkEnd w:id="7"/>
      <w:r w:rsidRPr="00002A12">
        <w:rPr>
          <w:sz w:val="26"/>
          <w:szCs w:val="26"/>
        </w:rPr>
        <w:t>разъяснения по вопросам, связанным с организацией и осуществлением муниципального контроля (консультирование).</w:t>
      </w:r>
    </w:p>
    <w:p w14:paraId="68FC7D3E" w14:textId="646A46A8" w:rsidR="00274472" w:rsidRPr="00002A12" w:rsidRDefault="000C2090" w:rsidP="00274472">
      <w:pPr>
        <w:ind w:firstLine="709"/>
        <w:jc w:val="both"/>
        <w:textAlignment w:val="baseline"/>
        <w:rPr>
          <w:color w:val="000000"/>
          <w:sz w:val="26"/>
          <w:szCs w:val="26"/>
        </w:rPr>
      </w:pPr>
      <w:r w:rsidRPr="00002A12">
        <w:rPr>
          <w:color w:val="000000"/>
          <w:sz w:val="26"/>
          <w:szCs w:val="26"/>
        </w:rPr>
        <w:t>9</w:t>
      </w:r>
      <w:r w:rsidR="00274472" w:rsidRPr="00002A12">
        <w:rPr>
          <w:color w:val="000000"/>
          <w:sz w:val="26"/>
          <w:szCs w:val="26"/>
        </w:rPr>
        <w:t>. Проведение профилактических мероприятий позволит решить следующие задачи:</w:t>
      </w:r>
    </w:p>
    <w:p w14:paraId="395D9D9F" w14:textId="77777777" w:rsidR="00274472" w:rsidRPr="00002A12" w:rsidRDefault="00274472" w:rsidP="002744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8" w:name="100032"/>
      <w:bookmarkEnd w:id="8"/>
      <w:r w:rsidRPr="00002A12">
        <w:rPr>
          <w:color w:val="000000"/>
          <w:sz w:val="26"/>
          <w:szCs w:val="26"/>
        </w:rPr>
        <w:t xml:space="preserve">1) </w:t>
      </w:r>
      <w:r w:rsidRPr="00002A12">
        <w:rPr>
          <w:sz w:val="26"/>
          <w:szCs w:val="26"/>
        </w:rPr>
        <w:t>укрепление системы профилактики нарушений обязательных требований;</w:t>
      </w:r>
    </w:p>
    <w:p w14:paraId="5774BE64" w14:textId="77777777" w:rsidR="00274472" w:rsidRPr="00002A12" w:rsidRDefault="00274472" w:rsidP="00274472">
      <w:pPr>
        <w:ind w:firstLine="709"/>
        <w:jc w:val="both"/>
        <w:textAlignment w:val="baseline"/>
        <w:rPr>
          <w:color w:val="000000"/>
          <w:sz w:val="26"/>
          <w:szCs w:val="26"/>
        </w:rPr>
      </w:pPr>
      <w:bookmarkStart w:id="9" w:name="100033"/>
      <w:bookmarkStart w:id="10" w:name="100034"/>
      <w:bookmarkEnd w:id="9"/>
      <w:bookmarkEnd w:id="10"/>
      <w:r w:rsidRPr="00002A12">
        <w:rPr>
          <w:color w:val="000000"/>
          <w:sz w:val="26"/>
          <w:szCs w:val="26"/>
        </w:rPr>
        <w:t>2) 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14:paraId="34B8F62B" w14:textId="77777777" w:rsidR="00274472" w:rsidRPr="00002A12" w:rsidRDefault="00274472" w:rsidP="002744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11" w:name="100035"/>
      <w:bookmarkEnd w:id="11"/>
      <w:r w:rsidRPr="00002A12">
        <w:rPr>
          <w:color w:val="000000"/>
          <w:sz w:val="26"/>
          <w:szCs w:val="26"/>
        </w:rPr>
        <w:t xml:space="preserve">3) </w:t>
      </w:r>
      <w:bookmarkStart w:id="12" w:name="100036"/>
      <w:bookmarkEnd w:id="12"/>
      <w:r w:rsidRPr="00002A12">
        <w:rPr>
          <w:sz w:val="26"/>
          <w:szCs w:val="26"/>
        </w:rPr>
        <w:t xml:space="preserve">повышение правосознания и правовой культуры юридических лиц, </w:t>
      </w:r>
      <w:r w:rsidRPr="00002A12">
        <w:rPr>
          <w:sz w:val="26"/>
          <w:szCs w:val="26"/>
        </w:rPr>
        <w:br/>
        <w:t>индивидуальных предпринимателей и граждан.</w:t>
      </w:r>
    </w:p>
    <w:p w14:paraId="36C8A26B" w14:textId="77777777" w:rsidR="00274472" w:rsidRPr="00002A12" w:rsidRDefault="00274472" w:rsidP="00274472">
      <w:pPr>
        <w:jc w:val="both"/>
        <w:rPr>
          <w:sz w:val="26"/>
          <w:szCs w:val="26"/>
        </w:rPr>
      </w:pPr>
    </w:p>
    <w:p w14:paraId="7E707B5C" w14:textId="03907A04" w:rsidR="00D674BA" w:rsidRPr="00002A12" w:rsidRDefault="00274472" w:rsidP="00D674BA">
      <w:pPr>
        <w:jc w:val="center"/>
        <w:rPr>
          <w:sz w:val="26"/>
          <w:szCs w:val="26"/>
        </w:rPr>
      </w:pPr>
      <w:r w:rsidRPr="00002A12">
        <w:rPr>
          <w:sz w:val="26"/>
          <w:szCs w:val="26"/>
        </w:rPr>
        <w:t xml:space="preserve">Раздел </w:t>
      </w:r>
      <w:r w:rsidR="000C2090" w:rsidRPr="00002A12">
        <w:rPr>
          <w:sz w:val="26"/>
          <w:szCs w:val="26"/>
          <w:lang w:val="en-US"/>
        </w:rPr>
        <w:t>IV</w:t>
      </w:r>
      <w:r w:rsidRPr="00002A12">
        <w:rPr>
          <w:sz w:val="26"/>
          <w:szCs w:val="26"/>
        </w:rPr>
        <w:t>.</w:t>
      </w:r>
    </w:p>
    <w:p w14:paraId="3DACD6CD" w14:textId="5C3DDF32" w:rsidR="00274472" w:rsidRPr="00002A12" w:rsidRDefault="00977461" w:rsidP="00977461">
      <w:pPr>
        <w:ind w:firstLine="709"/>
        <w:jc w:val="center"/>
        <w:rPr>
          <w:b/>
          <w:bCs/>
          <w:color w:val="000000"/>
          <w:sz w:val="26"/>
          <w:szCs w:val="26"/>
        </w:rPr>
      </w:pPr>
      <w:r w:rsidRPr="00002A12">
        <w:rPr>
          <w:b/>
          <w:bCs/>
          <w:color w:val="000000"/>
          <w:sz w:val="28"/>
          <w:szCs w:val="28"/>
        </w:rPr>
        <w:t>Перечень профилактических мероприятий, сроки (периодичность) проведения</w:t>
      </w:r>
    </w:p>
    <w:p w14:paraId="7EEC187A" w14:textId="77777777" w:rsidR="00002A12" w:rsidRDefault="00002A12" w:rsidP="00274472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14:paraId="2AB947D9" w14:textId="3A7D95E4" w:rsidR="00274472" w:rsidRPr="00002A12" w:rsidRDefault="000C2090" w:rsidP="002744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2A12">
        <w:rPr>
          <w:color w:val="000000"/>
          <w:sz w:val="26"/>
          <w:szCs w:val="26"/>
        </w:rPr>
        <w:t>10</w:t>
      </w:r>
      <w:r w:rsidR="00D674BA" w:rsidRPr="00002A12">
        <w:rPr>
          <w:color w:val="000000"/>
          <w:sz w:val="26"/>
          <w:szCs w:val="26"/>
        </w:rPr>
        <w:t xml:space="preserve">. </w:t>
      </w:r>
      <w:r w:rsidR="00274472" w:rsidRPr="00002A12">
        <w:rPr>
          <w:color w:val="000000"/>
          <w:sz w:val="26"/>
          <w:szCs w:val="26"/>
        </w:rPr>
        <w:t xml:space="preserve">В целях </w:t>
      </w:r>
      <w:r w:rsidR="00274472" w:rsidRPr="00002A12">
        <w:rPr>
          <w:sz w:val="26"/>
          <w:szCs w:val="26"/>
        </w:rPr>
        <w:t>профилактики рисков причинения вреда (ущерба) охраняемым законом ценностям Контрольный орган осуществляет следующие виды профилактических мероприятий:</w:t>
      </w:r>
    </w:p>
    <w:p w14:paraId="21060D5A" w14:textId="77777777" w:rsidR="00274472" w:rsidRPr="00002A12" w:rsidRDefault="00274472" w:rsidP="002744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1) информирование;</w:t>
      </w:r>
    </w:p>
    <w:p w14:paraId="003AEE0C" w14:textId="77777777" w:rsidR="00274472" w:rsidRPr="00002A12" w:rsidRDefault="00274472" w:rsidP="002744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2) объявление предостережения;</w:t>
      </w:r>
    </w:p>
    <w:p w14:paraId="6FCAE63F" w14:textId="77777777" w:rsidR="00274472" w:rsidRPr="00002A12" w:rsidRDefault="00274472" w:rsidP="002744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3) консультирование;</w:t>
      </w:r>
    </w:p>
    <w:p w14:paraId="55EFFF50" w14:textId="77777777" w:rsidR="00274472" w:rsidRPr="00002A12" w:rsidRDefault="00274472" w:rsidP="002744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4) профилактический визит.</w:t>
      </w:r>
    </w:p>
    <w:p w14:paraId="73229506" w14:textId="77777777" w:rsidR="00274472" w:rsidRPr="00002A12" w:rsidRDefault="00274472" w:rsidP="00274472">
      <w:pPr>
        <w:ind w:firstLine="709"/>
        <w:jc w:val="both"/>
        <w:rPr>
          <w:bCs/>
          <w:color w:val="000000"/>
          <w:sz w:val="26"/>
          <w:szCs w:val="26"/>
        </w:rPr>
      </w:pPr>
      <w:r w:rsidRPr="00002A12">
        <w:rPr>
          <w:color w:val="000000"/>
          <w:sz w:val="26"/>
          <w:szCs w:val="26"/>
        </w:rPr>
        <w:t xml:space="preserve">План профилактических мероприятий, сроки (периодичность) проведения </w:t>
      </w:r>
      <w:r w:rsidRPr="00002A12">
        <w:rPr>
          <w:bCs/>
          <w:color w:val="000000"/>
          <w:sz w:val="26"/>
          <w:szCs w:val="26"/>
        </w:rPr>
        <w:t>в границах сельских поселений Майского муниципального района</w:t>
      </w:r>
      <w:r w:rsidRPr="00002A12">
        <w:rPr>
          <w:color w:val="000000"/>
          <w:sz w:val="26"/>
          <w:szCs w:val="26"/>
        </w:rPr>
        <w:t xml:space="preserve"> на 2023 год устанавливается приложением № 1 к настоящей Программе.</w:t>
      </w:r>
    </w:p>
    <w:p w14:paraId="10BBF5C7" w14:textId="77777777" w:rsidR="00274472" w:rsidRPr="00002A12" w:rsidRDefault="00274472" w:rsidP="00274472">
      <w:pPr>
        <w:rPr>
          <w:b/>
          <w:bCs/>
          <w:sz w:val="26"/>
          <w:szCs w:val="26"/>
        </w:rPr>
      </w:pPr>
    </w:p>
    <w:p w14:paraId="078A35C8" w14:textId="77777777" w:rsidR="00977461" w:rsidRPr="00002A12" w:rsidRDefault="00977461" w:rsidP="00D674BA">
      <w:pPr>
        <w:jc w:val="center"/>
        <w:rPr>
          <w:sz w:val="26"/>
          <w:szCs w:val="26"/>
        </w:rPr>
      </w:pPr>
    </w:p>
    <w:p w14:paraId="3155F697" w14:textId="77777777" w:rsidR="002952B5" w:rsidRPr="00002A12" w:rsidRDefault="002952B5" w:rsidP="00D674BA">
      <w:pPr>
        <w:jc w:val="center"/>
        <w:rPr>
          <w:sz w:val="26"/>
          <w:szCs w:val="26"/>
        </w:rPr>
      </w:pPr>
    </w:p>
    <w:p w14:paraId="089C78AF" w14:textId="36172793" w:rsidR="00D674BA" w:rsidRPr="00002A12" w:rsidRDefault="00D674BA" w:rsidP="00D674BA">
      <w:pPr>
        <w:jc w:val="center"/>
        <w:rPr>
          <w:sz w:val="26"/>
          <w:szCs w:val="26"/>
        </w:rPr>
      </w:pPr>
      <w:r w:rsidRPr="00002A12">
        <w:rPr>
          <w:sz w:val="26"/>
          <w:szCs w:val="26"/>
        </w:rPr>
        <w:t xml:space="preserve">Раздел </w:t>
      </w:r>
      <w:r w:rsidRPr="00002A12">
        <w:rPr>
          <w:sz w:val="26"/>
          <w:szCs w:val="26"/>
          <w:lang w:val="en-US"/>
        </w:rPr>
        <w:t>V</w:t>
      </w:r>
      <w:r w:rsidR="00274472" w:rsidRPr="00002A12">
        <w:rPr>
          <w:sz w:val="26"/>
          <w:szCs w:val="26"/>
        </w:rPr>
        <w:t>.</w:t>
      </w:r>
    </w:p>
    <w:p w14:paraId="15D08AAB" w14:textId="11164DF7" w:rsidR="00274472" w:rsidRPr="00002A12" w:rsidRDefault="00977461" w:rsidP="00977461">
      <w:pPr>
        <w:rPr>
          <w:sz w:val="26"/>
          <w:szCs w:val="26"/>
        </w:rPr>
      </w:pPr>
      <w:r w:rsidRPr="00002A12">
        <w:rPr>
          <w:b/>
          <w:bCs/>
          <w:sz w:val="28"/>
          <w:szCs w:val="28"/>
        </w:rPr>
        <w:t>Показатели результативности и эффективности программы профилактики</w:t>
      </w:r>
    </w:p>
    <w:p w14:paraId="0F2EC8EE" w14:textId="77777777" w:rsidR="00002A12" w:rsidRDefault="00002A12" w:rsidP="000C2090">
      <w:pPr>
        <w:ind w:firstLine="709"/>
        <w:jc w:val="both"/>
        <w:rPr>
          <w:sz w:val="26"/>
          <w:szCs w:val="26"/>
        </w:rPr>
      </w:pPr>
    </w:p>
    <w:p w14:paraId="365650DD" w14:textId="231F9F4B" w:rsidR="00274472" w:rsidRPr="00002A12" w:rsidRDefault="00D674BA" w:rsidP="000C2090">
      <w:pPr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1</w:t>
      </w:r>
      <w:r w:rsidR="000C2090" w:rsidRPr="00002A12">
        <w:rPr>
          <w:sz w:val="26"/>
          <w:szCs w:val="26"/>
        </w:rPr>
        <w:t>1</w:t>
      </w:r>
      <w:r w:rsidR="00274472" w:rsidRPr="00002A12">
        <w:rPr>
          <w:sz w:val="26"/>
          <w:szCs w:val="26"/>
        </w:rPr>
        <w:t xml:space="preserve">. Отчетные показатели Программы предназначены способствовать максимальному достижению сокращения количества нарушений субъектами, в отношении которых осуществляется муниципальный земельный контроль, обязательных требований, включая устранение причин, факторов и условий, способствующих возможному нарушению обязательных требований земельного законодательства. </w:t>
      </w:r>
    </w:p>
    <w:p w14:paraId="28691011" w14:textId="77777777" w:rsidR="00274472" w:rsidRPr="00002A12" w:rsidRDefault="00274472" w:rsidP="00274472">
      <w:pPr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Отчетные показатели Программы представлены в приложении № 2 к настоящей Программе.</w:t>
      </w:r>
    </w:p>
    <w:p w14:paraId="481E8959" w14:textId="0456C2C2" w:rsidR="00FE4BAC" w:rsidRPr="00002A12" w:rsidRDefault="00D674BA" w:rsidP="00517974">
      <w:pPr>
        <w:ind w:firstLine="709"/>
        <w:jc w:val="both"/>
        <w:rPr>
          <w:sz w:val="26"/>
          <w:szCs w:val="26"/>
        </w:rPr>
      </w:pPr>
      <w:r w:rsidRPr="00002A12">
        <w:rPr>
          <w:sz w:val="26"/>
          <w:szCs w:val="26"/>
        </w:rPr>
        <w:t>1</w:t>
      </w:r>
      <w:r w:rsidR="000C2090" w:rsidRPr="00002A12">
        <w:rPr>
          <w:sz w:val="26"/>
          <w:szCs w:val="26"/>
        </w:rPr>
        <w:t>2</w:t>
      </w:r>
      <w:r w:rsidR="00274472" w:rsidRPr="00002A12">
        <w:rPr>
          <w:sz w:val="26"/>
          <w:szCs w:val="26"/>
        </w:rPr>
        <w:t>. Показатели результативности и эффективности программы профилактики осуществляется по итогам опроса. Опрос проводится в течение года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 с использованием разработанной анкеты, представленной в приложении № 3 к настоящей Программе.</w:t>
      </w:r>
    </w:p>
    <w:p w14:paraId="580D4D2F" w14:textId="77777777" w:rsidR="00002A12" w:rsidRDefault="00002A12" w:rsidP="00517974">
      <w:pPr>
        <w:jc w:val="right"/>
        <w:rPr>
          <w:sz w:val="26"/>
          <w:szCs w:val="26"/>
        </w:rPr>
      </w:pPr>
    </w:p>
    <w:p w14:paraId="31E27A4C" w14:textId="77777777" w:rsidR="00002A12" w:rsidRDefault="00002A12" w:rsidP="00517974">
      <w:pPr>
        <w:jc w:val="right"/>
        <w:rPr>
          <w:sz w:val="26"/>
          <w:szCs w:val="26"/>
        </w:rPr>
      </w:pPr>
    </w:p>
    <w:p w14:paraId="6F5CD1C7" w14:textId="77777777" w:rsidR="00002A12" w:rsidRDefault="00002A12" w:rsidP="00517974">
      <w:pPr>
        <w:jc w:val="right"/>
        <w:rPr>
          <w:sz w:val="26"/>
          <w:szCs w:val="26"/>
        </w:rPr>
      </w:pPr>
    </w:p>
    <w:p w14:paraId="367AE5C0" w14:textId="77777777" w:rsidR="00002A12" w:rsidRDefault="00002A12" w:rsidP="00517974">
      <w:pPr>
        <w:jc w:val="right"/>
        <w:rPr>
          <w:sz w:val="26"/>
          <w:szCs w:val="26"/>
        </w:rPr>
      </w:pPr>
    </w:p>
    <w:p w14:paraId="04149AE7" w14:textId="77777777" w:rsidR="00002A12" w:rsidRDefault="00002A12" w:rsidP="00517974">
      <w:pPr>
        <w:jc w:val="right"/>
        <w:rPr>
          <w:sz w:val="26"/>
          <w:szCs w:val="26"/>
        </w:rPr>
      </w:pPr>
    </w:p>
    <w:p w14:paraId="4F2EC283" w14:textId="77777777" w:rsidR="00002A12" w:rsidRDefault="00002A12" w:rsidP="00517974">
      <w:pPr>
        <w:jc w:val="right"/>
        <w:rPr>
          <w:sz w:val="26"/>
          <w:szCs w:val="26"/>
        </w:rPr>
      </w:pPr>
    </w:p>
    <w:p w14:paraId="385B6047" w14:textId="77777777" w:rsidR="00002A12" w:rsidRDefault="00002A12" w:rsidP="00517974">
      <w:pPr>
        <w:jc w:val="right"/>
        <w:rPr>
          <w:sz w:val="26"/>
          <w:szCs w:val="26"/>
        </w:rPr>
      </w:pPr>
    </w:p>
    <w:p w14:paraId="4538BD41" w14:textId="77777777" w:rsidR="00002A12" w:rsidRDefault="00002A12" w:rsidP="00517974">
      <w:pPr>
        <w:jc w:val="right"/>
        <w:rPr>
          <w:sz w:val="26"/>
          <w:szCs w:val="26"/>
        </w:rPr>
      </w:pPr>
    </w:p>
    <w:p w14:paraId="0F5EF675" w14:textId="77777777" w:rsidR="00002A12" w:rsidRDefault="00002A12" w:rsidP="00517974">
      <w:pPr>
        <w:jc w:val="right"/>
        <w:rPr>
          <w:sz w:val="26"/>
          <w:szCs w:val="26"/>
        </w:rPr>
      </w:pPr>
    </w:p>
    <w:p w14:paraId="2C953BE5" w14:textId="77777777" w:rsidR="00002A12" w:rsidRDefault="00002A12" w:rsidP="00517974">
      <w:pPr>
        <w:jc w:val="right"/>
        <w:rPr>
          <w:sz w:val="26"/>
          <w:szCs w:val="26"/>
        </w:rPr>
      </w:pPr>
    </w:p>
    <w:p w14:paraId="2D1F2429" w14:textId="77777777" w:rsidR="00002A12" w:rsidRDefault="00002A12" w:rsidP="00517974">
      <w:pPr>
        <w:jc w:val="right"/>
        <w:rPr>
          <w:sz w:val="26"/>
          <w:szCs w:val="26"/>
        </w:rPr>
      </w:pPr>
    </w:p>
    <w:p w14:paraId="05977857" w14:textId="77777777" w:rsidR="00002A12" w:rsidRDefault="00002A12" w:rsidP="00517974">
      <w:pPr>
        <w:jc w:val="right"/>
        <w:rPr>
          <w:sz w:val="26"/>
          <w:szCs w:val="26"/>
        </w:rPr>
      </w:pPr>
    </w:p>
    <w:p w14:paraId="05EE4D71" w14:textId="77777777" w:rsidR="00002A12" w:rsidRDefault="00002A12" w:rsidP="00517974">
      <w:pPr>
        <w:jc w:val="right"/>
        <w:rPr>
          <w:sz w:val="26"/>
          <w:szCs w:val="26"/>
        </w:rPr>
      </w:pPr>
    </w:p>
    <w:p w14:paraId="64B09E0A" w14:textId="77777777" w:rsidR="00002A12" w:rsidRDefault="00002A12" w:rsidP="00517974">
      <w:pPr>
        <w:jc w:val="right"/>
        <w:rPr>
          <w:sz w:val="26"/>
          <w:szCs w:val="26"/>
        </w:rPr>
      </w:pPr>
    </w:p>
    <w:p w14:paraId="6B2A1996" w14:textId="77777777" w:rsidR="00002A12" w:rsidRDefault="00002A12" w:rsidP="00517974">
      <w:pPr>
        <w:jc w:val="right"/>
        <w:rPr>
          <w:sz w:val="26"/>
          <w:szCs w:val="26"/>
        </w:rPr>
      </w:pPr>
    </w:p>
    <w:p w14:paraId="168D60BF" w14:textId="77777777" w:rsidR="00002A12" w:rsidRDefault="00002A12" w:rsidP="00517974">
      <w:pPr>
        <w:jc w:val="right"/>
        <w:rPr>
          <w:sz w:val="26"/>
          <w:szCs w:val="26"/>
        </w:rPr>
      </w:pPr>
    </w:p>
    <w:p w14:paraId="5308D9C1" w14:textId="77777777" w:rsidR="00002A12" w:rsidRDefault="00002A12" w:rsidP="00517974">
      <w:pPr>
        <w:jc w:val="right"/>
        <w:rPr>
          <w:sz w:val="26"/>
          <w:szCs w:val="26"/>
        </w:rPr>
      </w:pPr>
    </w:p>
    <w:p w14:paraId="4F24E468" w14:textId="77777777" w:rsidR="00002A12" w:rsidRDefault="00002A12" w:rsidP="00517974">
      <w:pPr>
        <w:jc w:val="right"/>
        <w:rPr>
          <w:sz w:val="26"/>
          <w:szCs w:val="26"/>
        </w:rPr>
      </w:pPr>
    </w:p>
    <w:p w14:paraId="27F36B4F" w14:textId="77777777" w:rsidR="00002A12" w:rsidRDefault="00002A12" w:rsidP="00517974">
      <w:pPr>
        <w:jc w:val="right"/>
        <w:rPr>
          <w:sz w:val="26"/>
          <w:szCs w:val="26"/>
        </w:rPr>
      </w:pPr>
    </w:p>
    <w:p w14:paraId="028EBE64" w14:textId="77777777" w:rsidR="00002A12" w:rsidRDefault="00002A12" w:rsidP="00517974">
      <w:pPr>
        <w:jc w:val="right"/>
        <w:rPr>
          <w:sz w:val="26"/>
          <w:szCs w:val="26"/>
        </w:rPr>
      </w:pPr>
    </w:p>
    <w:p w14:paraId="37A444F7" w14:textId="77777777" w:rsidR="00002A12" w:rsidRDefault="00002A12" w:rsidP="00517974">
      <w:pPr>
        <w:jc w:val="right"/>
        <w:rPr>
          <w:sz w:val="26"/>
          <w:szCs w:val="26"/>
        </w:rPr>
      </w:pPr>
    </w:p>
    <w:p w14:paraId="16329497" w14:textId="77777777" w:rsidR="00002A12" w:rsidRDefault="00002A12" w:rsidP="00517974">
      <w:pPr>
        <w:jc w:val="right"/>
        <w:rPr>
          <w:sz w:val="26"/>
          <w:szCs w:val="26"/>
        </w:rPr>
      </w:pPr>
    </w:p>
    <w:p w14:paraId="6AB114E3" w14:textId="77777777" w:rsidR="00002A12" w:rsidRDefault="00002A12" w:rsidP="00517974">
      <w:pPr>
        <w:jc w:val="right"/>
        <w:rPr>
          <w:sz w:val="26"/>
          <w:szCs w:val="26"/>
        </w:rPr>
      </w:pPr>
    </w:p>
    <w:p w14:paraId="611E6B1F" w14:textId="77777777" w:rsidR="00002A12" w:rsidRDefault="00002A12" w:rsidP="00517974">
      <w:pPr>
        <w:jc w:val="right"/>
        <w:rPr>
          <w:sz w:val="26"/>
          <w:szCs w:val="26"/>
        </w:rPr>
      </w:pPr>
    </w:p>
    <w:p w14:paraId="165A43C6" w14:textId="77777777" w:rsidR="00002A12" w:rsidRDefault="00002A12" w:rsidP="00517974">
      <w:pPr>
        <w:jc w:val="right"/>
        <w:rPr>
          <w:sz w:val="26"/>
          <w:szCs w:val="26"/>
        </w:rPr>
      </w:pPr>
    </w:p>
    <w:p w14:paraId="708EC9D9" w14:textId="77777777" w:rsidR="00002A12" w:rsidRDefault="00002A12" w:rsidP="00517974">
      <w:pPr>
        <w:jc w:val="right"/>
        <w:rPr>
          <w:sz w:val="26"/>
          <w:szCs w:val="26"/>
        </w:rPr>
      </w:pPr>
    </w:p>
    <w:p w14:paraId="7BC564CF" w14:textId="77777777" w:rsidR="00002A12" w:rsidRDefault="00002A12" w:rsidP="00517974">
      <w:pPr>
        <w:jc w:val="right"/>
        <w:rPr>
          <w:sz w:val="26"/>
          <w:szCs w:val="26"/>
        </w:rPr>
      </w:pPr>
    </w:p>
    <w:p w14:paraId="0748BA83" w14:textId="77777777" w:rsidR="00002A12" w:rsidRDefault="00002A12" w:rsidP="00517974">
      <w:pPr>
        <w:jc w:val="right"/>
        <w:rPr>
          <w:sz w:val="26"/>
          <w:szCs w:val="26"/>
        </w:rPr>
      </w:pPr>
    </w:p>
    <w:p w14:paraId="713FEFB3" w14:textId="77777777" w:rsidR="00002A12" w:rsidRDefault="00002A12" w:rsidP="00517974">
      <w:pPr>
        <w:jc w:val="right"/>
        <w:rPr>
          <w:sz w:val="26"/>
          <w:szCs w:val="26"/>
        </w:rPr>
      </w:pPr>
    </w:p>
    <w:p w14:paraId="0DF17241" w14:textId="77777777" w:rsidR="009F53DF" w:rsidRDefault="009F53DF" w:rsidP="00517974">
      <w:pPr>
        <w:jc w:val="right"/>
        <w:rPr>
          <w:sz w:val="26"/>
          <w:szCs w:val="26"/>
        </w:rPr>
      </w:pPr>
    </w:p>
    <w:p w14:paraId="4FB06C2F" w14:textId="77777777" w:rsidR="00002A12" w:rsidRDefault="00002A12" w:rsidP="00517974">
      <w:pPr>
        <w:jc w:val="right"/>
        <w:rPr>
          <w:sz w:val="26"/>
          <w:szCs w:val="26"/>
        </w:rPr>
      </w:pPr>
    </w:p>
    <w:p w14:paraId="492EB86A" w14:textId="3CDB9A04" w:rsidR="00274472" w:rsidRPr="00002A12" w:rsidRDefault="00274472" w:rsidP="00517974">
      <w:pPr>
        <w:jc w:val="right"/>
        <w:rPr>
          <w:sz w:val="26"/>
          <w:szCs w:val="26"/>
        </w:rPr>
      </w:pPr>
      <w:r w:rsidRPr="00002A12">
        <w:rPr>
          <w:sz w:val="26"/>
          <w:szCs w:val="26"/>
        </w:rPr>
        <w:lastRenderedPageBreak/>
        <w:t>Приложение</w:t>
      </w:r>
      <w:r w:rsidR="00977461" w:rsidRPr="00002A12">
        <w:rPr>
          <w:sz w:val="26"/>
          <w:szCs w:val="26"/>
        </w:rPr>
        <w:t xml:space="preserve"> №1</w:t>
      </w:r>
      <w:r w:rsidRPr="00002A12">
        <w:rPr>
          <w:sz w:val="26"/>
          <w:szCs w:val="26"/>
        </w:rPr>
        <w:t xml:space="preserve">  </w:t>
      </w:r>
    </w:p>
    <w:p w14:paraId="2065A80E" w14:textId="77777777" w:rsidR="00274472" w:rsidRPr="00002A12" w:rsidRDefault="00274472" w:rsidP="00517974">
      <w:pPr>
        <w:ind w:firstLine="709"/>
        <w:jc w:val="right"/>
        <w:rPr>
          <w:sz w:val="26"/>
          <w:szCs w:val="26"/>
        </w:rPr>
      </w:pPr>
      <w:r w:rsidRPr="00002A12">
        <w:rPr>
          <w:sz w:val="26"/>
          <w:szCs w:val="26"/>
        </w:rPr>
        <w:t xml:space="preserve">к Программе профилактики риска причинения </w:t>
      </w:r>
      <w:r w:rsidRPr="00002A12">
        <w:rPr>
          <w:sz w:val="26"/>
          <w:szCs w:val="26"/>
        </w:rPr>
        <w:br/>
        <w:t>вреда (ущерба) охраняемым законом ценностям</w:t>
      </w:r>
      <w:r w:rsidRPr="00002A12">
        <w:rPr>
          <w:sz w:val="26"/>
          <w:szCs w:val="26"/>
        </w:rPr>
        <w:br/>
        <w:t xml:space="preserve"> при осуществлении муниципального земельного контроля</w:t>
      </w:r>
      <w:r w:rsidRPr="00002A12">
        <w:rPr>
          <w:sz w:val="26"/>
          <w:szCs w:val="26"/>
        </w:rPr>
        <w:br/>
        <w:t xml:space="preserve">на территории сельских поселений </w:t>
      </w:r>
    </w:p>
    <w:p w14:paraId="76ECE9FD" w14:textId="6742F5DF" w:rsidR="00274472" w:rsidRPr="00002A12" w:rsidRDefault="00274472" w:rsidP="00517974">
      <w:pPr>
        <w:ind w:firstLine="709"/>
        <w:jc w:val="right"/>
        <w:rPr>
          <w:sz w:val="26"/>
          <w:szCs w:val="26"/>
        </w:rPr>
      </w:pPr>
      <w:r w:rsidRPr="00002A12">
        <w:rPr>
          <w:bCs/>
          <w:sz w:val="26"/>
          <w:szCs w:val="26"/>
        </w:rPr>
        <w:t xml:space="preserve">Майского муниципального </w:t>
      </w:r>
      <w:r w:rsidR="00517974" w:rsidRPr="00002A12">
        <w:rPr>
          <w:bCs/>
          <w:sz w:val="26"/>
          <w:szCs w:val="26"/>
        </w:rPr>
        <w:t>района</w:t>
      </w:r>
      <w:r w:rsidR="00517974" w:rsidRPr="00002A12">
        <w:rPr>
          <w:sz w:val="26"/>
          <w:szCs w:val="26"/>
        </w:rPr>
        <w:t xml:space="preserve"> на</w:t>
      </w:r>
      <w:r w:rsidRPr="00002A12">
        <w:rPr>
          <w:sz w:val="26"/>
          <w:szCs w:val="26"/>
        </w:rPr>
        <w:t xml:space="preserve"> 2024 год </w:t>
      </w:r>
    </w:p>
    <w:p w14:paraId="79D984FE" w14:textId="77777777" w:rsidR="00274472" w:rsidRPr="00002A12" w:rsidRDefault="00274472" w:rsidP="00274472">
      <w:pPr>
        <w:ind w:firstLine="709"/>
        <w:jc w:val="right"/>
        <w:rPr>
          <w:sz w:val="26"/>
          <w:szCs w:val="26"/>
        </w:rPr>
      </w:pPr>
    </w:p>
    <w:p w14:paraId="28D00EAB" w14:textId="77777777" w:rsidR="00274472" w:rsidRPr="00002A12" w:rsidRDefault="00274472" w:rsidP="00274472">
      <w:pPr>
        <w:ind w:firstLine="709"/>
        <w:jc w:val="center"/>
        <w:rPr>
          <w:b/>
          <w:color w:val="000000"/>
          <w:sz w:val="26"/>
          <w:szCs w:val="26"/>
        </w:rPr>
      </w:pPr>
      <w:r w:rsidRPr="00002A12">
        <w:rPr>
          <w:b/>
          <w:color w:val="000000"/>
          <w:sz w:val="26"/>
          <w:szCs w:val="26"/>
        </w:rPr>
        <w:t xml:space="preserve">План профилактических мероприятий, сроки (периодичность) проведения при осуществлении </w:t>
      </w:r>
      <w:r w:rsidRPr="00002A12">
        <w:rPr>
          <w:b/>
          <w:bCs/>
          <w:color w:val="000000"/>
          <w:sz w:val="26"/>
          <w:szCs w:val="26"/>
        </w:rPr>
        <w:t xml:space="preserve">муниципального земельного контроля </w:t>
      </w:r>
      <w:r w:rsidRPr="00002A12">
        <w:rPr>
          <w:b/>
          <w:bCs/>
          <w:color w:val="000000"/>
          <w:sz w:val="26"/>
          <w:szCs w:val="26"/>
        </w:rPr>
        <w:br/>
        <w:t>на территории сельских поселений Майского муниципального района</w:t>
      </w:r>
      <w:r w:rsidRPr="00002A12">
        <w:rPr>
          <w:b/>
          <w:color w:val="000000"/>
          <w:sz w:val="26"/>
          <w:szCs w:val="26"/>
        </w:rPr>
        <w:t xml:space="preserve"> </w:t>
      </w:r>
      <w:r w:rsidRPr="00002A12">
        <w:rPr>
          <w:b/>
          <w:color w:val="000000"/>
          <w:sz w:val="26"/>
          <w:szCs w:val="26"/>
        </w:rPr>
        <w:br/>
        <w:t>на 2024 год</w:t>
      </w:r>
    </w:p>
    <w:p w14:paraId="50CF7C7A" w14:textId="77777777" w:rsidR="00274472" w:rsidRPr="00002A12" w:rsidRDefault="00274472" w:rsidP="00274472">
      <w:pPr>
        <w:jc w:val="center"/>
        <w:rPr>
          <w:b/>
          <w:bCs/>
          <w:color w:val="000000"/>
          <w:sz w:val="26"/>
          <w:szCs w:val="26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"/>
        <w:gridCol w:w="3583"/>
        <w:gridCol w:w="2528"/>
        <w:gridCol w:w="2517"/>
      </w:tblGrid>
      <w:tr w:rsidR="00274472" w:rsidRPr="00002A12" w14:paraId="56C54E7B" w14:textId="77777777" w:rsidTr="00D84D6D">
        <w:tc>
          <w:tcPr>
            <w:tcW w:w="537" w:type="dxa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  <w:vAlign w:val="center"/>
            <w:hideMark/>
          </w:tcPr>
          <w:p w14:paraId="42E743AA" w14:textId="77777777" w:rsidR="00274472" w:rsidRPr="00002A12" w:rsidRDefault="00274472" w:rsidP="00D84D6D">
            <w:pPr>
              <w:spacing w:line="173" w:lineRule="atLeast"/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3583" w:type="dxa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  <w:vAlign w:val="center"/>
            <w:hideMark/>
          </w:tcPr>
          <w:p w14:paraId="3D1BA773" w14:textId="77777777" w:rsidR="00274472" w:rsidRPr="00002A12" w:rsidRDefault="00274472" w:rsidP="00D84D6D">
            <w:pPr>
              <w:spacing w:line="173" w:lineRule="atLeast"/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528" w:type="dxa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  <w:vAlign w:val="center"/>
            <w:hideMark/>
          </w:tcPr>
          <w:p w14:paraId="68F3C6AF" w14:textId="77777777" w:rsidR="00274472" w:rsidRPr="00002A12" w:rsidRDefault="00274472" w:rsidP="00D84D6D">
            <w:pPr>
              <w:spacing w:line="173" w:lineRule="atLeast"/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>Срок</w:t>
            </w:r>
          </w:p>
          <w:p w14:paraId="6B1A1498" w14:textId="77777777" w:rsidR="00274472" w:rsidRPr="00002A12" w:rsidRDefault="00274472" w:rsidP="00D84D6D">
            <w:pPr>
              <w:spacing w:line="173" w:lineRule="atLeast"/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>реализации</w:t>
            </w:r>
          </w:p>
          <w:p w14:paraId="6294F012" w14:textId="77777777" w:rsidR="00274472" w:rsidRPr="00002A12" w:rsidRDefault="00274472" w:rsidP="00D84D6D">
            <w:pPr>
              <w:spacing w:line="173" w:lineRule="atLeast"/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>мероприятия</w:t>
            </w:r>
          </w:p>
        </w:tc>
        <w:tc>
          <w:tcPr>
            <w:tcW w:w="2517" w:type="dxa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  <w:vAlign w:val="center"/>
            <w:hideMark/>
          </w:tcPr>
          <w:p w14:paraId="06CACF44" w14:textId="77777777" w:rsidR="00274472" w:rsidRPr="00002A12" w:rsidRDefault="00274472" w:rsidP="00D84D6D">
            <w:pPr>
              <w:spacing w:line="173" w:lineRule="atLeast"/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>Ответственный</w:t>
            </w:r>
          </w:p>
          <w:p w14:paraId="2D7E0652" w14:textId="77777777" w:rsidR="00274472" w:rsidRPr="00002A12" w:rsidRDefault="00274472" w:rsidP="00D84D6D">
            <w:pPr>
              <w:spacing w:line="173" w:lineRule="atLeast"/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>исполнитель</w:t>
            </w:r>
          </w:p>
        </w:tc>
      </w:tr>
      <w:tr w:rsidR="00274472" w:rsidRPr="00002A12" w14:paraId="43BED6C5" w14:textId="77777777" w:rsidTr="00D84D6D">
        <w:tc>
          <w:tcPr>
            <w:tcW w:w="537" w:type="dxa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14:paraId="6A60A497" w14:textId="77777777" w:rsidR="00274472" w:rsidRPr="00002A12" w:rsidRDefault="00274472" w:rsidP="00D84D6D">
            <w:pPr>
              <w:spacing w:line="173" w:lineRule="atLeast"/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3583" w:type="dxa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14:paraId="189721E1" w14:textId="77777777" w:rsidR="00274472" w:rsidRPr="00002A12" w:rsidRDefault="00274472" w:rsidP="00D84D6D">
            <w:pPr>
              <w:spacing w:line="173" w:lineRule="atLeast"/>
              <w:ind w:left="123"/>
              <w:rPr>
                <w:sz w:val="26"/>
                <w:szCs w:val="26"/>
              </w:rPr>
            </w:pPr>
            <w:r w:rsidRPr="00002A12">
              <w:rPr>
                <w:sz w:val="26"/>
                <w:szCs w:val="26"/>
              </w:rPr>
              <w:t>Размещение и актуализация на официальном сайте Майского муниципального района в сети «Интернет» перечня нормативных правовых актов (далее – НПА),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земельного контроля, а также текстов содействующих нормативных правовых актов или их отдельных частей</w:t>
            </w:r>
          </w:p>
        </w:tc>
        <w:tc>
          <w:tcPr>
            <w:tcW w:w="2528" w:type="dxa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14:paraId="78FB733A" w14:textId="77777777" w:rsidR="00274472" w:rsidRPr="00002A12" w:rsidRDefault="00274472" w:rsidP="00D84D6D">
            <w:pPr>
              <w:spacing w:line="173" w:lineRule="atLeast"/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>По мере принятия новых НПА, внесения изменений в действующие НПА</w:t>
            </w:r>
          </w:p>
        </w:tc>
        <w:tc>
          <w:tcPr>
            <w:tcW w:w="2517" w:type="dxa"/>
            <w:vMerge w:val="restart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14:paraId="618064A4" w14:textId="77777777" w:rsidR="00274472" w:rsidRPr="00002A12" w:rsidRDefault="00274472" w:rsidP="00D84D6D">
            <w:pPr>
              <w:spacing w:line="173" w:lineRule="atLeast"/>
              <w:ind w:left="44"/>
              <w:rPr>
                <w:sz w:val="26"/>
                <w:szCs w:val="26"/>
              </w:rPr>
            </w:pPr>
          </w:p>
          <w:p w14:paraId="15A1C910" w14:textId="77777777" w:rsidR="00274472" w:rsidRPr="00002A12" w:rsidRDefault="00274472" w:rsidP="00D84D6D">
            <w:pPr>
              <w:spacing w:line="173" w:lineRule="atLeast"/>
              <w:ind w:left="44"/>
              <w:rPr>
                <w:sz w:val="26"/>
                <w:szCs w:val="26"/>
              </w:rPr>
            </w:pPr>
          </w:p>
          <w:p w14:paraId="7AAB2A59" w14:textId="77777777" w:rsidR="00274472" w:rsidRPr="00002A12" w:rsidRDefault="00274472" w:rsidP="00D84D6D">
            <w:pPr>
              <w:spacing w:line="173" w:lineRule="atLeast"/>
              <w:ind w:left="44"/>
              <w:rPr>
                <w:sz w:val="26"/>
                <w:szCs w:val="26"/>
              </w:rPr>
            </w:pPr>
          </w:p>
          <w:p w14:paraId="138499BC" w14:textId="77777777" w:rsidR="00274472" w:rsidRPr="00002A12" w:rsidRDefault="00274472" w:rsidP="00D84D6D">
            <w:pPr>
              <w:spacing w:line="173" w:lineRule="atLeast"/>
              <w:ind w:left="44"/>
              <w:rPr>
                <w:sz w:val="26"/>
                <w:szCs w:val="26"/>
              </w:rPr>
            </w:pPr>
          </w:p>
          <w:p w14:paraId="610A8F72" w14:textId="77777777" w:rsidR="00274472" w:rsidRPr="00002A12" w:rsidRDefault="00274472" w:rsidP="00D84D6D">
            <w:pPr>
              <w:spacing w:line="173" w:lineRule="atLeast"/>
              <w:ind w:left="44"/>
              <w:rPr>
                <w:sz w:val="26"/>
                <w:szCs w:val="26"/>
              </w:rPr>
            </w:pPr>
          </w:p>
          <w:p w14:paraId="6D2DF38F" w14:textId="77777777" w:rsidR="00274472" w:rsidRPr="00002A12" w:rsidRDefault="00274472" w:rsidP="00D84D6D">
            <w:pPr>
              <w:spacing w:line="173" w:lineRule="atLeast"/>
              <w:ind w:left="44"/>
              <w:rPr>
                <w:sz w:val="26"/>
                <w:szCs w:val="26"/>
              </w:rPr>
            </w:pPr>
          </w:p>
          <w:p w14:paraId="16E5AB6A" w14:textId="77777777" w:rsidR="00274472" w:rsidRPr="00002A12" w:rsidRDefault="00274472" w:rsidP="00D84D6D">
            <w:pPr>
              <w:spacing w:line="173" w:lineRule="atLeast"/>
              <w:ind w:left="44"/>
              <w:rPr>
                <w:sz w:val="26"/>
                <w:szCs w:val="26"/>
              </w:rPr>
            </w:pPr>
          </w:p>
          <w:p w14:paraId="03EDBBBB" w14:textId="77777777" w:rsidR="00274472" w:rsidRPr="00002A12" w:rsidRDefault="00274472" w:rsidP="00D84D6D">
            <w:pPr>
              <w:spacing w:line="173" w:lineRule="atLeast"/>
              <w:ind w:left="44"/>
              <w:rPr>
                <w:sz w:val="26"/>
                <w:szCs w:val="26"/>
              </w:rPr>
            </w:pPr>
          </w:p>
          <w:p w14:paraId="5247AD94" w14:textId="77777777" w:rsidR="00274472" w:rsidRPr="00002A12" w:rsidRDefault="00274472" w:rsidP="00D84D6D">
            <w:pPr>
              <w:spacing w:line="173" w:lineRule="atLeast"/>
              <w:ind w:left="44"/>
              <w:rPr>
                <w:sz w:val="26"/>
                <w:szCs w:val="26"/>
              </w:rPr>
            </w:pPr>
          </w:p>
          <w:p w14:paraId="22DAECE5" w14:textId="7E52131D" w:rsidR="00274472" w:rsidRPr="00002A12" w:rsidRDefault="00274472" w:rsidP="00D84D6D">
            <w:pPr>
              <w:spacing w:line="173" w:lineRule="atLeast"/>
              <w:ind w:left="44"/>
              <w:rPr>
                <w:color w:val="000000"/>
                <w:sz w:val="26"/>
                <w:szCs w:val="26"/>
              </w:rPr>
            </w:pPr>
            <w:r w:rsidRPr="00002A12">
              <w:rPr>
                <w:sz w:val="26"/>
                <w:szCs w:val="26"/>
              </w:rPr>
              <w:t xml:space="preserve">Отдел сельского хозяйства, охраны окружающей среды и муниципального </w:t>
            </w:r>
            <w:r w:rsidR="00517974" w:rsidRPr="00002A12">
              <w:rPr>
                <w:sz w:val="26"/>
                <w:szCs w:val="26"/>
              </w:rPr>
              <w:t>земельного контроля</w:t>
            </w:r>
            <w:r w:rsidRPr="00002A12">
              <w:rPr>
                <w:sz w:val="26"/>
                <w:szCs w:val="26"/>
              </w:rPr>
              <w:t>, отдел организационной работы и информационного обеспечения</w:t>
            </w:r>
          </w:p>
        </w:tc>
      </w:tr>
      <w:tr w:rsidR="00274472" w:rsidRPr="00002A12" w14:paraId="77BF3682" w14:textId="77777777" w:rsidTr="00D84D6D">
        <w:trPr>
          <w:trHeight w:val="3783"/>
        </w:trPr>
        <w:tc>
          <w:tcPr>
            <w:tcW w:w="537" w:type="dxa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14:paraId="0B422BA5" w14:textId="77777777" w:rsidR="00274472" w:rsidRPr="00002A12" w:rsidRDefault="00274472" w:rsidP="00D84D6D">
            <w:pPr>
              <w:spacing w:line="173" w:lineRule="atLeast"/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3583" w:type="dxa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14:paraId="049117E3" w14:textId="77777777" w:rsidR="00274472" w:rsidRPr="00002A12" w:rsidRDefault="00274472" w:rsidP="00D84D6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02A12">
              <w:rPr>
                <w:sz w:val="26"/>
                <w:szCs w:val="26"/>
              </w:rPr>
              <w:t>Осуществление информирования физических лиц, юридических лиц, индивидуальных предпринимателей по вопросам соблюдения обязательных требований, требований, установленных муниципальными правовыми актами, посредством размещения соответствующих сведений на официальном сайте в сети "Интернет", в средствах массовой информации и в иных формах</w:t>
            </w:r>
          </w:p>
          <w:p w14:paraId="4D4E02C1" w14:textId="77777777" w:rsidR="00274472" w:rsidRPr="00002A12" w:rsidRDefault="00274472" w:rsidP="00D84D6D">
            <w:pPr>
              <w:spacing w:line="173" w:lineRule="atLeast"/>
              <w:ind w:left="123"/>
              <w:rPr>
                <w:sz w:val="26"/>
                <w:szCs w:val="26"/>
              </w:rPr>
            </w:pPr>
            <w:r w:rsidRPr="00002A12">
              <w:rPr>
                <w:sz w:val="26"/>
                <w:szCs w:val="26"/>
              </w:rPr>
              <w:t xml:space="preserve">в том числе: </w:t>
            </w:r>
          </w:p>
        </w:tc>
        <w:tc>
          <w:tcPr>
            <w:tcW w:w="2528" w:type="dxa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14:paraId="44CC9528" w14:textId="77777777" w:rsidR="00274472" w:rsidRPr="00002A12" w:rsidRDefault="00274472" w:rsidP="00D84D6D">
            <w:pPr>
              <w:spacing w:line="173" w:lineRule="atLeast"/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 xml:space="preserve">постоянно </w:t>
            </w:r>
          </w:p>
        </w:tc>
        <w:tc>
          <w:tcPr>
            <w:tcW w:w="2517" w:type="dxa"/>
            <w:vMerge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14:paraId="778300B6" w14:textId="77777777" w:rsidR="00274472" w:rsidRPr="00002A12" w:rsidRDefault="00274472" w:rsidP="00D84D6D">
            <w:pPr>
              <w:spacing w:line="173" w:lineRule="atLeast"/>
              <w:ind w:left="44"/>
              <w:rPr>
                <w:color w:val="000000"/>
                <w:sz w:val="26"/>
                <w:szCs w:val="26"/>
              </w:rPr>
            </w:pPr>
          </w:p>
        </w:tc>
      </w:tr>
      <w:tr w:rsidR="00274472" w:rsidRPr="00002A12" w14:paraId="78918FC1" w14:textId="77777777" w:rsidTr="00D84D6D">
        <w:trPr>
          <w:trHeight w:val="514"/>
        </w:trPr>
        <w:tc>
          <w:tcPr>
            <w:tcW w:w="537" w:type="dxa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D9B04BF" w14:textId="77777777" w:rsidR="00274472" w:rsidRPr="00002A12" w:rsidRDefault="00274472" w:rsidP="00D84D6D">
            <w:pPr>
              <w:spacing w:line="173" w:lineRule="atLeast"/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lastRenderedPageBreak/>
              <w:t>2.1.</w:t>
            </w:r>
          </w:p>
        </w:tc>
        <w:tc>
          <w:tcPr>
            <w:tcW w:w="3583" w:type="dxa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F120667" w14:textId="77777777" w:rsidR="00274472" w:rsidRPr="00002A12" w:rsidRDefault="00274472" w:rsidP="00D84D6D">
            <w:pPr>
              <w:spacing w:line="173" w:lineRule="atLeast"/>
              <w:ind w:left="123"/>
              <w:rPr>
                <w:sz w:val="26"/>
                <w:szCs w:val="26"/>
              </w:rPr>
            </w:pPr>
            <w:r w:rsidRPr="00002A12">
              <w:rPr>
                <w:sz w:val="26"/>
                <w:szCs w:val="26"/>
              </w:rPr>
              <w:t xml:space="preserve">Разъяснительная работа в средствах массовой информации </w:t>
            </w:r>
          </w:p>
        </w:tc>
        <w:tc>
          <w:tcPr>
            <w:tcW w:w="2528" w:type="dxa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18C705D" w14:textId="77777777" w:rsidR="00274472" w:rsidRPr="00002A12" w:rsidRDefault="00274472" w:rsidP="00D84D6D">
            <w:pPr>
              <w:spacing w:line="173" w:lineRule="atLeast"/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 xml:space="preserve">публикации в газете «Майские </w:t>
            </w:r>
          </w:p>
          <w:p w14:paraId="73BF7C8B" w14:textId="77777777" w:rsidR="00274472" w:rsidRPr="00002A12" w:rsidRDefault="00274472" w:rsidP="00D84D6D">
            <w:pPr>
              <w:spacing w:line="173" w:lineRule="atLeast"/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>новости» по мере необходимости</w:t>
            </w:r>
          </w:p>
        </w:tc>
        <w:tc>
          <w:tcPr>
            <w:tcW w:w="2517" w:type="dxa"/>
            <w:vMerge w:val="restart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419DBC2" w14:textId="77777777" w:rsidR="00274472" w:rsidRPr="00002A12" w:rsidRDefault="00274472" w:rsidP="00D84D6D">
            <w:pPr>
              <w:spacing w:line="173" w:lineRule="atLeast"/>
              <w:rPr>
                <w:sz w:val="26"/>
                <w:szCs w:val="26"/>
              </w:rPr>
            </w:pPr>
          </w:p>
          <w:p w14:paraId="3F104D4F" w14:textId="77777777" w:rsidR="00274472" w:rsidRPr="00002A12" w:rsidRDefault="00274472" w:rsidP="00D84D6D">
            <w:pPr>
              <w:spacing w:line="173" w:lineRule="atLeast"/>
              <w:ind w:left="44"/>
              <w:rPr>
                <w:sz w:val="26"/>
                <w:szCs w:val="26"/>
              </w:rPr>
            </w:pPr>
          </w:p>
          <w:p w14:paraId="6F72B380" w14:textId="77777777" w:rsidR="00274472" w:rsidRPr="00002A12" w:rsidRDefault="00274472" w:rsidP="00D84D6D">
            <w:pPr>
              <w:spacing w:line="173" w:lineRule="atLeast"/>
              <w:ind w:left="44"/>
              <w:rPr>
                <w:sz w:val="26"/>
                <w:szCs w:val="26"/>
              </w:rPr>
            </w:pPr>
            <w:r w:rsidRPr="00002A12">
              <w:rPr>
                <w:sz w:val="26"/>
                <w:szCs w:val="26"/>
              </w:rPr>
              <w:t xml:space="preserve">Отдел сельского хозяйства, охраны окружающей среды </w:t>
            </w:r>
          </w:p>
          <w:p w14:paraId="1E5D339B" w14:textId="77777777" w:rsidR="00274472" w:rsidRPr="00002A12" w:rsidRDefault="00274472" w:rsidP="00D84D6D">
            <w:pPr>
              <w:spacing w:line="173" w:lineRule="atLeast"/>
              <w:ind w:left="44"/>
              <w:rPr>
                <w:color w:val="000000"/>
                <w:sz w:val="26"/>
                <w:szCs w:val="26"/>
              </w:rPr>
            </w:pPr>
            <w:r w:rsidRPr="00002A12">
              <w:rPr>
                <w:sz w:val="26"/>
                <w:szCs w:val="26"/>
              </w:rPr>
              <w:t>и муниципального контроля</w:t>
            </w:r>
          </w:p>
        </w:tc>
      </w:tr>
      <w:tr w:rsidR="00274472" w:rsidRPr="00002A12" w14:paraId="08342BB7" w14:textId="77777777" w:rsidTr="00D84D6D">
        <w:trPr>
          <w:trHeight w:val="566"/>
        </w:trPr>
        <w:tc>
          <w:tcPr>
            <w:tcW w:w="537" w:type="dxa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344E623" w14:textId="77777777" w:rsidR="00274472" w:rsidRPr="00002A12" w:rsidRDefault="00274472" w:rsidP="00D84D6D">
            <w:pPr>
              <w:spacing w:line="173" w:lineRule="atLeast"/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>2.2.</w:t>
            </w:r>
          </w:p>
        </w:tc>
        <w:tc>
          <w:tcPr>
            <w:tcW w:w="3583" w:type="dxa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53D8C7C" w14:textId="56E644F0" w:rsidR="00274472" w:rsidRPr="00002A12" w:rsidRDefault="00274472" w:rsidP="00D84D6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 xml:space="preserve">Консультирование </w:t>
            </w:r>
            <w:r w:rsidR="00517974" w:rsidRPr="00002A12">
              <w:rPr>
                <w:color w:val="000000"/>
                <w:sz w:val="26"/>
                <w:szCs w:val="26"/>
              </w:rPr>
              <w:t>по вопросам,</w:t>
            </w:r>
            <w:r w:rsidRPr="00002A12">
              <w:rPr>
                <w:color w:val="000000"/>
                <w:sz w:val="26"/>
                <w:szCs w:val="26"/>
              </w:rPr>
              <w:t xml:space="preserve"> </w:t>
            </w:r>
            <w:r w:rsidRPr="00002A12">
              <w:rPr>
                <w:sz w:val="26"/>
                <w:szCs w:val="26"/>
              </w:rPr>
              <w:t>связанным с организацией и осуществлением муниципального земельного контроля</w:t>
            </w:r>
          </w:p>
          <w:p w14:paraId="25431444" w14:textId="77777777" w:rsidR="00274472" w:rsidRPr="00002A12" w:rsidRDefault="00274472" w:rsidP="00D84D6D">
            <w:pPr>
              <w:spacing w:line="173" w:lineRule="atLeast"/>
              <w:ind w:left="123"/>
              <w:rPr>
                <w:color w:val="000000"/>
                <w:sz w:val="26"/>
                <w:szCs w:val="26"/>
              </w:rPr>
            </w:pPr>
          </w:p>
        </w:tc>
        <w:tc>
          <w:tcPr>
            <w:tcW w:w="2528" w:type="dxa"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96D4D69" w14:textId="77777777" w:rsidR="00274472" w:rsidRPr="00002A12" w:rsidRDefault="00274472" w:rsidP="00D84D6D">
            <w:pPr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>По мере</w:t>
            </w:r>
          </w:p>
          <w:p w14:paraId="113F8223" w14:textId="255ADF7D" w:rsidR="00274472" w:rsidRPr="00002A12" w:rsidRDefault="00274472" w:rsidP="00D84D6D">
            <w:pPr>
              <w:jc w:val="center"/>
              <w:rPr>
                <w:color w:val="000000"/>
                <w:sz w:val="26"/>
                <w:szCs w:val="26"/>
              </w:rPr>
            </w:pPr>
            <w:r w:rsidRPr="00002A12">
              <w:rPr>
                <w:color w:val="000000"/>
                <w:sz w:val="26"/>
                <w:szCs w:val="26"/>
              </w:rPr>
              <w:t>обращения</w:t>
            </w:r>
          </w:p>
          <w:p w14:paraId="4C703166" w14:textId="77777777" w:rsidR="00274472" w:rsidRPr="00002A12" w:rsidRDefault="00274472" w:rsidP="00D84D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17" w:type="dxa"/>
            <w:vMerge/>
            <w:shd w:val="clear" w:color="auto" w:fill="auto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723EC7D" w14:textId="77777777" w:rsidR="00274472" w:rsidRPr="00002A12" w:rsidRDefault="00274472" w:rsidP="00D84D6D">
            <w:pPr>
              <w:spacing w:line="173" w:lineRule="atLeast"/>
              <w:ind w:left="44"/>
              <w:rPr>
                <w:color w:val="000000"/>
                <w:sz w:val="26"/>
                <w:szCs w:val="26"/>
              </w:rPr>
            </w:pPr>
          </w:p>
        </w:tc>
      </w:tr>
    </w:tbl>
    <w:p w14:paraId="25BC77EB" w14:textId="1EBC02D3" w:rsidR="001D564D" w:rsidRPr="00002A12" w:rsidRDefault="001D564D" w:rsidP="001D564D">
      <w:pPr>
        <w:pStyle w:val="12"/>
        <w:shd w:val="clear" w:color="auto" w:fill="auto"/>
        <w:tabs>
          <w:tab w:val="left" w:pos="1119"/>
        </w:tabs>
        <w:ind w:firstLine="709"/>
        <w:jc w:val="both"/>
      </w:pPr>
    </w:p>
    <w:p w14:paraId="4F328D28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74765105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3310ECA2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24484B38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646747B3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6E139E1B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3FE9134F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0829E9D6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525B22CE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49226FF3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729E4780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0F76F377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43ECD9E1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7AB6C4D8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378807BD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4D5F81B3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60C593E0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65C5EAC7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6EE755FD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5421E41C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273BCD2B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3564967B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30988EDD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08437286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2BC3E371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398D9A12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5C66C391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04C68528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43AC25E1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399D72F9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742292A0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17D2196C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34831F77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02B8DA32" w14:textId="77777777" w:rsidR="009F53DF" w:rsidRDefault="009F53DF" w:rsidP="00977461">
      <w:pPr>
        <w:ind w:firstLine="709"/>
        <w:jc w:val="right"/>
        <w:rPr>
          <w:sz w:val="28"/>
          <w:szCs w:val="28"/>
        </w:rPr>
      </w:pPr>
    </w:p>
    <w:p w14:paraId="7E6BBD42" w14:textId="7225F05D" w:rsidR="00977461" w:rsidRPr="00002A12" w:rsidRDefault="00977461" w:rsidP="00977461">
      <w:pPr>
        <w:ind w:firstLine="709"/>
        <w:jc w:val="right"/>
        <w:rPr>
          <w:sz w:val="28"/>
          <w:szCs w:val="28"/>
        </w:rPr>
      </w:pPr>
      <w:r w:rsidRPr="00002A12">
        <w:rPr>
          <w:sz w:val="28"/>
          <w:szCs w:val="28"/>
        </w:rPr>
        <w:lastRenderedPageBreak/>
        <w:t xml:space="preserve">Приложение № 2 </w:t>
      </w:r>
    </w:p>
    <w:p w14:paraId="064876B4" w14:textId="0D16E7F2" w:rsidR="00977461" w:rsidRPr="00002A12" w:rsidRDefault="00977461" w:rsidP="00977461">
      <w:pPr>
        <w:ind w:firstLine="709"/>
        <w:jc w:val="right"/>
      </w:pPr>
      <w:r w:rsidRPr="00002A12">
        <w:t xml:space="preserve">к Программе профилактики риска причинения </w:t>
      </w:r>
      <w:r w:rsidRPr="00002A12">
        <w:br/>
        <w:t>вреда (ущерба) охраняемым законом ценностям</w:t>
      </w:r>
      <w:r w:rsidRPr="00002A12">
        <w:br/>
        <w:t xml:space="preserve"> при осуществлении муниципального земельного контроля</w:t>
      </w:r>
      <w:r w:rsidRPr="00002A12">
        <w:br/>
        <w:t xml:space="preserve">на территории сельских поселений </w:t>
      </w:r>
    </w:p>
    <w:p w14:paraId="24FE9642" w14:textId="77777777" w:rsidR="00977461" w:rsidRPr="00002A12" w:rsidRDefault="00977461" w:rsidP="00977461">
      <w:pPr>
        <w:ind w:firstLine="709"/>
        <w:jc w:val="right"/>
      </w:pPr>
      <w:r w:rsidRPr="00002A12">
        <w:rPr>
          <w:bCs/>
        </w:rPr>
        <w:t>Майского муниципального района</w:t>
      </w:r>
      <w:r w:rsidRPr="00002A12">
        <w:t xml:space="preserve"> на 2024 год </w:t>
      </w:r>
    </w:p>
    <w:p w14:paraId="55D724A9" w14:textId="77777777" w:rsidR="00977461" w:rsidRPr="00002A12" w:rsidRDefault="00977461" w:rsidP="00977461">
      <w:pPr>
        <w:ind w:firstLine="709"/>
        <w:jc w:val="center"/>
      </w:pPr>
    </w:p>
    <w:p w14:paraId="39A65A8F" w14:textId="77777777" w:rsidR="00977461" w:rsidRPr="00002A12" w:rsidRDefault="00977461" w:rsidP="00977461">
      <w:pPr>
        <w:jc w:val="center"/>
        <w:rPr>
          <w:b/>
          <w:bCs/>
          <w:color w:val="000000"/>
          <w:sz w:val="27"/>
        </w:rPr>
      </w:pPr>
    </w:p>
    <w:p w14:paraId="3DED00C2" w14:textId="77777777" w:rsidR="00977461" w:rsidRPr="00002A12" w:rsidRDefault="00977461" w:rsidP="00977461">
      <w:pPr>
        <w:ind w:firstLine="709"/>
        <w:jc w:val="center"/>
        <w:rPr>
          <w:b/>
          <w:sz w:val="28"/>
          <w:szCs w:val="28"/>
        </w:rPr>
      </w:pPr>
      <w:r w:rsidRPr="00002A12">
        <w:rPr>
          <w:b/>
          <w:bCs/>
          <w:color w:val="000000"/>
          <w:sz w:val="28"/>
          <w:szCs w:val="28"/>
        </w:rPr>
        <w:t xml:space="preserve">Показатели результативности и эффективности </w:t>
      </w:r>
      <w:r w:rsidRPr="00002A12">
        <w:rPr>
          <w:b/>
          <w:sz w:val="28"/>
          <w:szCs w:val="28"/>
        </w:rPr>
        <w:t xml:space="preserve">Программы профилактики нарушений обязательных требований, требований, </w:t>
      </w:r>
      <w:r w:rsidRPr="00002A12">
        <w:rPr>
          <w:b/>
          <w:sz w:val="28"/>
          <w:szCs w:val="28"/>
        </w:rPr>
        <w:br/>
        <w:t xml:space="preserve">установленных муниципальными правовыми актами по организации и осуществлению муниципального земельного контроля </w:t>
      </w:r>
      <w:r w:rsidRPr="00002A12">
        <w:rPr>
          <w:b/>
          <w:sz w:val="28"/>
          <w:szCs w:val="28"/>
        </w:rPr>
        <w:br/>
        <w:t>на территории сельских поселений Майского муниципального района</w:t>
      </w:r>
      <w:r w:rsidRPr="00002A12">
        <w:rPr>
          <w:b/>
          <w:sz w:val="28"/>
          <w:szCs w:val="28"/>
        </w:rPr>
        <w:br/>
        <w:t>на 2024 год</w:t>
      </w:r>
    </w:p>
    <w:p w14:paraId="4842E007" w14:textId="77777777" w:rsidR="00977461" w:rsidRPr="00002A12" w:rsidRDefault="00977461" w:rsidP="00977461">
      <w:pPr>
        <w:ind w:firstLine="709"/>
        <w:jc w:val="center"/>
        <w:rPr>
          <w:b/>
          <w:sz w:val="28"/>
          <w:szCs w:val="28"/>
        </w:rPr>
      </w:pPr>
    </w:p>
    <w:p w14:paraId="4899464F" w14:textId="77777777" w:rsidR="00977461" w:rsidRPr="00002A12" w:rsidRDefault="00977461" w:rsidP="00977461">
      <w:pPr>
        <w:jc w:val="center"/>
        <w:rPr>
          <w:b/>
          <w:bCs/>
          <w:color w:val="000000"/>
          <w:sz w:val="27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97"/>
        <w:gridCol w:w="5529"/>
        <w:gridCol w:w="3006"/>
      </w:tblGrid>
      <w:tr w:rsidR="00977461" w:rsidRPr="00002A12" w14:paraId="37675B6A" w14:textId="77777777" w:rsidTr="00F9220F"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B2B0F67" w14:textId="77777777" w:rsidR="00977461" w:rsidRPr="00002A12" w:rsidRDefault="00977461" w:rsidP="00F9220F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  <w:r w:rsidRPr="00002A12">
              <w:rPr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DFABFED" w14:textId="77777777" w:rsidR="00977461" w:rsidRPr="00002A12" w:rsidRDefault="00977461" w:rsidP="00F9220F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  <w:r w:rsidRPr="00002A12">
              <w:rPr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7A1DB50" w14:textId="77777777" w:rsidR="00977461" w:rsidRPr="00002A12" w:rsidRDefault="00977461" w:rsidP="00F9220F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  <w:r w:rsidRPr="00002A12">
              <w:rPr>
                <w:bCs/>
                <w:color w:val="000000"/>
                <w:sz w:val="24"/>
                <w:szCs w:val="24"/>
              </w:rPr>
              <w:t>Значение показателя</w:t>
            </w:r>
          </w:p>
        </w:tc>
      </w:tr>
      <w:tr w:rsidR="00977461" w:rsidRPr="00002A12" w14:paraId="2E28A9A1" w14:textId="77777777" w:rsidTr="00F9220F"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32AB2B3" w14:textId="77777777" w:rsidR="00977461" w:rsidRPr="00002A12" w:rsidRDefault="00977461" w:rsidP="00F9220F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  <w:r w:rsidRPr="00002A12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816318D" w14:textId="77777777" w:rsidR="00977461" w:rsidRPr="00002A12" w:rsidRDefault="00977461" w:rsidP="00F9220F">
            <w:pPr>
              <w:spacing w:after="150"/>
              <w:rPr>
                <w:color w:val="000000"/>
                <w:sz w:val="24"/>
                <w:szCs w:val="24"/>
              </w:rPr>
            </w:pPr>
            <w:r w:rsidRPr="00002A12"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677D4BA" w14:textId="77777777" w:rsidR="00977461" w:rsidRPr="00002A12" w:rsidRDefault="00977461" w:rsidP="00F9220F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  <w:r w:rsidRPr="00002A1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977461" w:rsidRPr="00002A12" w14:paraId="178E1702" w14:textId="77777777" w:rsidTr="00F9220F"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90058F5" w14:textId="77777777" w:rsidR="00977461" w:rsidRPr="00002A12" w:rsidRDefault="00977461" w:rsidP="00F9220F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  <w:r w:rsidRPr="00002A12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D61962E" w14:textId="77777777" w:rsidR="00977461" w:rsidRPr="00002A12" w:rsidRDefault="00977461" w:rsidP="00F922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A12">
              <w:rPr>
                <w:sz w:val="24"/>
                <w:szCs w:val="24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3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3CB411F" w14:textId="77777777" w:rsidR="00977461" w:rsidRPr="00002A12" w:rsidRDefault="00977461" w:rsidP="00F9220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2A12">
              <w:rPr>
                <w:sz w:val="24"/>
                <w:szCs w:val="24"/>
              </w:rPr>
              <w:t>100 % от числа обратившихся</w:t>
            </w:r>
          </w:p>
        </w:tc>
      </w:tr>
      <w:tr w:rsidR="00977461" w:rsidRPr="00002A12" w14:paraId="462E80D5" w14:textId="77777777" w:rsidTr="00F9220F"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1156BE9" w14:textId="77777777" w:rsidR="00977461" w:rsidRPr="00002A12" w:rsidRDefault="00977461" w:rsidP="00F9220F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  <w:r w:rsidRPr="00002A12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DD9AEB8" w14:textId="77777777" w:rsidR="00977461" w:rsidRPr="00002A12" w:rsidRDefault="00977461" w:rsidP="00F9220F">
            <w:pPr>
              <w:spacing w:after="150"/>
              <w:rPr>
                <w:color w:val="000000"/>
                <w:sz w:val="24"/>
                <w:szCs w:val="24"/>
              </w:rPr>
            </w:pPr>
            <w:r w:rsidRPr="00002A12">
              <w:rPr>
                <w:color w:val="000000"/>
                <w:sz w:val="24"/>
                <w:szCs w:val="24"/>
              </w:rPr>
              <w:t>Удовлетворенность в обеспечении доступности информации о принятых (готовящихся) изменениях обязательных требований, размещенных на официальном сайте администрации поселения в информационно-телекоммуникационной сети «Интернет»</w:t>
            </w:r>
          </w:p>
        </w:tc>
        <w:tc>
          <w:tcPr>
            <w:tcW w:w="3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310CA52" w14:textId="77777777" w:rsidR="00977461" w:rsidRPr="00002A12" w:rsidRDefault="00977461" w:rsidP="00F9220F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  <w:r w:rsidRPr="00002A12">
              <w:rPr>
                <w:color w:val="000000"/>
                <w:sz w:val="24"/>
                <w:szCs w:val="24"/>
              </w:rPr>
              <w:t>не менее 70%</w:t>
            </w:r>
          </w:p>
        </w:tc>
      </w:tr>
      <w:tr w:rsidR="00977461" w:rsidRPr="00002A12" w14:paraId="187D6207" w14:textId="77777777" w:rsidTr="00F9220F"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1114B71" w14:textId="77777777" w:rsidR="00977461" w:rsidRPr="00002A12" w:rsidRDefault="00977461" w:rsidP="00F9220F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  <w:r w:rsidRPr="00002A12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F87DC49" w14:textId="77777777" w:rsidR="00977461" w:rsidRPr="00002A12" w:rsidRDefault="00977461" w:rsidP="00F9220F">
            <w:pPr>
              <w:spacing w:after="150"/>
              <w:rPr>
                <w:color w:val="000000"/>
                <w:sz w:val="24"/>
                <w:szCs w:val="24"/>
              </w:rPr>
            </w:pPr>
            <w:r w:rsidRPr="00002A12">
              <w:rPr>
                <w:color w:val="000000"/>
                <w:sz w:val="24"/>
                <w:szCs w:val="24"/>
              </w:rPr>
              <w:t>Выполнение профилактических программных мероприятий согласно плану</w:t>
            </w:r>
          </w:p>
        </w:tc>
        <w:tc>
          <w:tcPr>
            <w:tcW w:w="3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A1A92C4" w14:textId="77777777" w:rsidR="00977461" w:rsidRPr="00002A12" w:rsidRDefault="00977461" w:rsidP="00F9220F">
            <w:pPr>
              <w:spacing w:after="150"/>
              <w:jc w:val="center"/>
              <w:rPr>
                <w:color w:val="000000"/>
                <w:sz w:val="24"/>
                <w:szCs w:val="24"/>
              </w:rPr>
            </w:pPr>
            <w:r w:rsidRPr="00002A12">
              <w:rPr>
                <w:color w:val="000000"/>
                <w:sz w:val="24"/>
                <w:szCs w:val="24"/>
              </w:rPr>
              <w:t>100%</w:t>
            </w:r>
          </w:p>
        </w:tc>
      </w:tr>
    </w:tbl>
    <w:p w14:paraId="512AD843" w14:textId="77777777" w:rsidR="00977461" w:rsidRPr="00002A12" w:rsidRDefault="00977461" w:rsidP="00977461">
      <w:pPr>
        <w:rPr>
          <w:sz w:val="28"/>
          <w:szCs w:val="28"/>
        </w:rPr>
      </w:pPr>
    </w:p>
    <w:p w14:paraId="51B0080C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2EAFFA9D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73D0762B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34A79992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58FCDC05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2895839B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4A91CCE5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60EF80D5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116695E0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6A9762BE" w14:textId="77777777" w:rsidR="00002A12" w:rsidRDefault="00002A12" w:rsidP="00977461">
      <w:pPr>
        <w:ind w:firstLine="709"/>
        <w:jc w:val="right"/>
        <w:rPr>
          <w:sz w:val="28"/>
          <w:szCs w:val="28"/>
        </w:rPr>
      </w:pPr>
    </w:p>
    <w:p w14:paraId="08975495" w14:textId="77777777" w:rsidR="009F53DF" w:rsidRDefault="009F53DF" w:rsidP="00977461">
      <w:pPr>
        <w:ind w:firstLine="709"/>
        <w:jc w:val="right"/>
        <w:rPr>
          <w:sz w:val="28"/>
          <w:szCs w:val="28"/>
        </w:rPr>
      </w:pPr>
    </w:p>
    <w:p w14:paraId="73B76A6A" w14:textId="27906C4C" w:rsidR="00977461" w:rsidRPr="00002A12" w:rsidRDefault="00977461" w:rsidP="00977461">
      <w:pPr>
        <w:ind w:firstLine="709"/>
        <w:jc w:val="right"/>
        <w:rPr>
          <w:sz w:val="28"/>
          <w:szCs w:val="28"/>
        </w:rPr>
      </w:pPr>
      <w:r w:rsidRPr="00002A12">
        <w:rPr>
          <w:sz w:val="28"/>
          <w:szCs w:val="28"/>
        </w:rPr>
        <w:lastRenderedPageBreak/>
        <w:t xml:space="preserve">Приложение № 3 </w:t>
      </w:r>
    </w:p>
    <w:p w14:paraId="5E7A49CF" w14:textId="77777777" w:rsidR="00977461" w:rsidRPr="00002A12" w:rsidRDefault="00977461" w:rsidP="00977461">
      <w:pPr>
        <w:ind w:firstLine="709"/>
        <w:jc w:val="right"/>
      </w:pPr>
      <w:r w:rsidRPr="00002A12">
        <w:t xml:space="preserve">к Программе профилактики риска причинения </w:t>
      </w:r>
      <w:r w:rsidRPr="00002A12">
        <w:br/>
        <w:t>вреда (ущерба) охраняемым законом ценностям</w:t>
      </w:r>
      <w:r w:rsidRPr="00002A12">
        <w:br/>
        <w:t xml:space="preserve"> при осуществлении муниципального земельного контроля</w:t>
      </w:r>
      <w:r w:rsidRPr="00002A12">
        <w:br/>
        <w:t xml:space="preserve">на территории сельских поселений </w:t>
      </w:r>
    </w:p>
    <w:p w14:paraId="146E7A38" w14:textId="77777777" w:rsidR="00977461" w:rsidRPr="00002A12" w:rsidRDefault="00977461" w:rsidP="00977461">
      <w:pPr>
        <w:ind w:firstLine="709"/>
        <w:jc w:val="right"/>
      </w:pPr>
      <w:r w:rsidRPr="00002A12">
        <w:t xml:space="preserve">Майского </w:t>
      </w:r>
      <w:r w:rsidRPr="00002A12">
        <w:rPr>
          <w:bCs/>
        </w:rPr>
        <w:t xml:space="preserve">муниципального района </w:t>
      </w:r>
      <w:r w:rsidRPr="00002A12">
        <w:t xml:space="preserve">на 2024 год </w:t>
      </w:r>
    </w:p>
    <w:p w14:paraId="6D537F06" w14:textId="77777777" w:rsidR="00977461" w:rsidRPr="00002A12" w:rsidRDefault="00977461" w:rsidP="00977461">
      <w:pPr>
        <w:ind w:firstLine="709"/>
        <w:jc w:val="right"/>
      </w:pPr>
    </w:p>
    <w:p w14:paraId="373CEA5D" w14:textId="77777777" w:rsidR="00977461" w:rsidRPr="00002A12" w:rsidRDefault="00977461" w:rsidP="00977461">
      <w:pPr>
        <w:ind w:firstLine="709"/>
        <w:jc w:val="center"/>
      </w:pPr>
    </w:p>
    <w:p w14:paraId="36F7BBE4" w14:textId="77777777" w:rsidR="00977461" w:rsidRPr="00002A12" w:rsidRDefault="00977461" w:rsidP="00977461">
      <w:pPr>
        <w:jc w:val="center"/>
        <w:rPr>
          <w:sz w:val="28"/>
          <w:szCs w:val="28"/>
        </w:rPr>
      </w:pPr>
      <w:r w:rsidRPr="00002A12">
        <w:rPr>
          <w:b/>
          <w:bCs/>
          <w:sz w:val="28"/>
          <w:szCs w:val="28"/>
        </w:rPr>
        <w:t>АНКЕТА</w:t>
      </w:r>
    </w:p>
    <w:p w14:paraId="58EFE5F4" w14:textId="77777777" w:rsidR="00977461" w:rsidRPr="00002A12" w:rsidRDefault="00977461" w:rsidP="00977461">
      <w:pPr>
        <w:ind w:firstLine="709"/>
        <w:jc w:val="center"/>
        <w:rPr>
          <w:b/>
          <w:sz w:val="28"/>
          <w:szCs w:val="28"/>
        </w:rPr>
      </w:pPr>
      <w:r w:rsidRPr="00002A12">
        <w:rPr>
          <w:b/>
          <w:bCs/>
          <w:sz w:val="28"/>
          <w:szCs w:val="28"/>
        </w:rPr>
        <w:t xml:space="preserve">для проведения опроса эффективности и результативности </w:t>
      </w:r>
      <w:r w:rsidRPr="00002A12">
        <w:rPr>
          <w:b/>
          <w:bCs/>
          <w:sz w:val="28"/>
          <w:szCs w:val="28"/>
        </w:rPr>
        <w:br/>
        <w:t xml:space="preserve">профилактических мероприятий при осуществлении муниципального земельного контроля </w:t>
      </w:r>
      <w:r w:rsidRPr="00002A12">
        <w:rPr>
          <w:b/>
          <w:sz w:val="28"/>
          <w:szCs w:val="28"/>
        </w:rPr>
        <w:t xml:space="preserve">на территории сельских поселений </w:t>
      </w:r>
    </w:p>
    <w:p w14:paraId="0655B077" w14:textId="77777777" w:rsidR="00977461" w:rsidRPr="00002A12" w:rsidRDefault="00977461" w:rsidP="00977461">
      <w:pPr>
        <w:ind w:firstLine="709"/>
        <w:jc w:val="center"/>
        <w:rPr>
          <w:b/>
          <w:bCs/>
          <w:sz w:val="28"/>
          <w:szCs w:val="28"/>
        </w:rPr>
      </w:pPr>
      <w:r w:rsidRPr="00002A12">
        <w:rPr>
          <w:b/>
          <w:sz w:val="28"/>
          <w:szCs w:val="28"/>
        </w:rPr>
        <w:t xml:space="preserve">Майского муниципального района </w:t>
      </w:r>
      <w:r w:rsidRPr="00002A12">
        <w:rPr>
          <w:b/>
          <w:bCs/>
          <w:sz w:val="28"/>
          <w:szCs w:val="28"/>
        </w:rPr>
        <w:t xml:space="preserve">для лиц, </w:t>
      </w:r>
    </w:p>
    <w:p w14:paraId="205F6B25" w14:textId="77777777" w:rsidR="00977461" w:rsidRPr="00002A12" w:rsidRDefault="00977461" w:rsidP="00977461">
      <w:pPr>
        <w:ind w:firstLine="709"/>
        <w:jc w:val="center"/>
        <w:rPr>
          <w:b/>
          <w:bCs/>
          <w:sz w:val="28"/>
          <w:szCs w:val="28"/>
        </w:rPr>
      </w:pPr>
      <w:r w:rsidRPr="00002A12">
        <w:rPr>
          <w:b/>
          <w:bCs/>
          <w:sz w:val="28"/>
          <w:szCs w:val="28"/>
        </w:rPr>
        <w:t>участвующих в проводимых профилактических мероприятиях</w:t>
      </w:r>
    </w:p>
    <w:p w14:paraId="079E40D6" w14:textId="77777777" w:rsidR="00977461" w:rsidRPr="00002A12" w:rsidRDefault="00977461" w:rsidP="00977461">
      <w:pPr>
        <w:ind w:firstLine="709"/>
        <w:jc w:val="center"/>
        <w:rPr>
          <w:b/>
          <w:bCs/>
          <w:sz w:val="28"/>
          <w:szCs w:val="28"/>
        </w:rPr>
      </w:pPr>
    </w:p>
    <w:p w14:paraId="5D2A15C7" w14:textId="77777777" w:rsidR="00977461" w:rsidRPr="00002A12" w:rsidRDefault="00977461" w:rsidP="00977461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W w:w="910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0"/>
        <w:gridCol w:w="6174"/>
        <w:gridCol w:w="2268"/>
      </w:tblGrid>
      <w:tr w:rsidR="00977461" w:rsidRPr="00002A12" w14:paraId="539605F7" w14:textId="77777777" w:rsidTr="00F9220F"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2924A70" w14:textId="77777777" w:rsidR="00977461" w:rsidRPr="00002A12" w:rsidRDefault="00977461" w:rsidP="00F9220F">
            <w:pPr>
              <w:spacing w:after="150"/>
              <w:jc w:val="center"/>
              <w:rPr>
                <w:sz w:val="22"/>
                <w:szCs w:val="22"/>
              </w:rPr>
            </w:pPr>
            <w:r w:rsidRPr="00002A12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6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13E67AE" w14:textId="77777777" w:rsidR="00977461" w:rsidRPr="00002A12" w:rsidRDefault="00977461" w:rsidP="00F9220F">
            <w:pPr>
              <w:spacing w:after="150"/>
              <w:jc w:val="center"/>
              <w:rPr>
                <w:sz w:val="22"/>
                <w:szCs w:val="22"/>
              </w:rPr>
            </w:pPr>
            <w:r w:rsidRPr="00002A12">
              <w:rPr>
                <w:bCs/>
                <w:sz w:val="22"/>
                <w:szCs w:val="22"/>
              </w:rPr>
              <w:t>Вопрос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1C5281" w14:textId="77777777" w:rsidR="00977461" w:rsidRPr="00002A12" w:rsidRDefault="00977461" w:rsidP="00F9220F">
            <w:pPr>
              <w:spacing w:after="150"/>
              <w:jc w:val="center"/>
              <w:rPr>
                <w:sz w:val="22"/>
                <w:szCs w:val="22"/>
              </w:rPr>
            </w:pPr>
            <w:r w:rsidRPr="00002A12">
              <w:rPr>
                <w:bCs/>
                <w:sz w:val="22"/>
                <w:szCs w:val="22"/>
              </w:rPr>
              <w:t>Варианты ответа</w:t>
            </w:r>
          </w:p>
        </w:tc>
      </w:tr>
      <w:tr w:rsidR="00977461" w:rsidRPr="00002A12" w14:paraId="708F5454" w14:textId="77777777" w:rsidTr="00F9220F"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D6FAC2C" w14:textId="77777777" w:rsidR="00977461" w:rsidRPr="00002A12" w:rsidRDefault="00977461" w:rsidP="00F9220F">
            <w:pPr>
              <w:spacing w:after="150"/>
              <w:jc w:val="center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1.</w:t>
            </w:r>
          </w:p>
        </w:tc>
        <w:tc>
          <w:tcPr>
            <w:tcW w:w="6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02CECDB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Информированность о содержании, размещенных на официальном сайте Майского муниципального района в сети «Интернет» перечней актов, содержащих обязательные требования, соблюдение которых оценивается при проведении мероприятий по контролю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6872B01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проинформирован</w:t>
            </w:r>
          </w:p>
          <w:p w14:paraId="1A89ADF8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не проинформирован</w:t>
            </w:r>
          </w:p>
          <w:p w14:paraId="2EE3B479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затрудняюсь ответить</w:t>
            </w:r>
          </w:p>
        </w:tc>
      </w:tr>
      <w:tr w:rsidR="00977461" w:rsidRPr="00002A12" w14:paraId="524AE6D0" w14:textId="77777777" w:rsidTr="00F9220F"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5A31A91" w14:textId="77777777" w:rsidR="00977461" w:rsidRPr="00002A12" w:rsidRDefault="00977461" w:rsidP="00F9220F">
            <w:pPr>
              <w:spacing w:after="150"/>
              <w:jc w:val="center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2.</w:t>
            </w:r>
          </w:p>
        </w:tc>
        <w:tc>
          <w:tcPr>
            <w:tcW w:w="6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D3F16DA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Понятность обязательных требований, обеспечивающая их однозначное толкование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85C6B6F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понятны</w:t>
            </w:r>
          </w:p>
          <w:p w14:paraId="2C924AAE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непонятны</w:t>
            </w:r>
          </w:p>
          <w:p w14:paraId="0347C863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требуются дополнительные разъяснения</w:t>
            </w:r>
          </w:p>
          <w:p w14:paraId="73DF22E7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затрудняюсь ответить</w:t>
            </w:r>
          </w:p>
        </w:tc>
      </w:tr>
      <w:tr w:rsidR="00977461" w:rsidRPr="00002A12" w14:paraId="35A112D4" w14:textId="77777777" w:rsidTr="00F9220F"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E85A3E3" w14:textId="77777777" w:rsidR="00977461" w:rsidRPr="00002A12" w:rsidRDefault="00977461" w:rsidP="00F9220F">
            <w:pPr>
              <w:spacing w:after="150"/>
              <w:jc w:val="center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3.</w:t>
            </w:r>
          </w:p>
        </w:tc>
        <w:tc>
          <w:tcPr>
            <w:tcW w:w="6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7ED0BA4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Доступна ли размещенная на официальном сайте Майского муниципального района в сети «Интернет» информация о принятых и готовящихся изменениях обязательных требований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BE453B1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доступна</w:t>
            </w:r>
          </w:p>
          <w:p w14:paraId="716B8138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 xml:space="preserve"> достаточно доступна</w:t>
            </w:r>
          </w:p>
          <w:p w14:paraId="44492BF7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больше недоступна</w:t>
            </w:r>
          </w:p>
          <w:p w14:paraId="46288EDA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недоступна</w:t>
            </w:r>
          </w:p>
          <w:p w14:paraId="1CFD1F28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затрудняюсь ответить</w:t>
            </w:r>
          </w:p>
        </w:tc>
      </w:tr>
      <w:tr w:rsidR="00977461" w:rsidRPr="00002A12" w14:paraId="77BF9355" w14:textId="77777777" w:rsidTr="00F9220F"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F5C2BEC" w14:textId="77777777" w:rsidR="00977461" w:rsidRPr="00002A12" w:rsidRDefault="00977461" w:rsidP="00F9220F">
            <w:pPr>
              <w:spacing w:after="150"/>
              <w:jc w:val="center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4.</w:t>
            </w:r>
          </w:p>
        </w:tc>
        <w:tc>
          <w:tcPr>
            <w:tcW w:w="6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E0E05EE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Была ли получена интересующая информация об исполнении мероприятий по контролю при обращении в администрацию района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B06456A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да</w:t>
            </w:r>
          </w:p>
          <w:p w14:paraId="4AA1D810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нет</w:t>
            </w:r>
          </w:p>
          <w:p w14:paraId="3DEAAE83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не обращался</w:t>
            </w:r>
          </w:p>
          <w:p w14:paraId="6F35A31D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затрудняюсь ответить</w:t>
            </w:r>
          </w:p>
        </w:tc>
      </w:tr>
      <w:tr w:rsidR="00977461" w:rsidRPr="00002A12" w14:paraId="43EDBA48" w14:textId="77777777" w:rsidTr="00F9220F"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B841134" w14:textId="77777777" w:rsidR="00977461" w:rsidRPr="00002A12" w:rsidRDefault="00977461" w:rsidP="00F9220F">
            <w:pPr>
              <w:spacing w:after="150"/>
              <w:jc w:val="center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5.</w:t>
            </w:r>
          </w:p>
        </w:tc>
        <w:tc>
          <w:tcPr>
            <w:tcW w:w="6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494ABF7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Удовлетворенность качеством предоставления разъяснений и консультаций по вопросам соблюдения обязательных требований земельного законодательства, требований, установленных муниципальными правовыми актами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69605C9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удовлетворен</w:t>
            </w:r>
          </w:p>
          <w:p w14:paraId="3468CECE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не удовлетворен</w:t>
            </w:r>
          </w:p>
          <w:p w14:paraId="33D2860F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не обращался</w:t>
            </w:r>
          </w:p>
          <w:p w14:paraId="2E6DC365" w14:textId="77777777" w:rsidR="00977461" w:rsidRPr="00002A12" w:rsidRDefault="00977461" w:rsidP="00F9220F">
            <w:pPr>
              <w:spacing w:after="150"/>
              <w:rPr>
                <w:sz w:val="22"/>
                <w:szCs w:val="22"/>
              </w:rPr>
            </w:pPr>
            <w:r w:rsidRPr="00002A12">
              <w:rPr>
                <w:sz w:val="22"/>
                <w:szCs w:val="22"/>
              </w:rPr>
              <w:t>затрудняюсь ответить</w:t>
            </w:r>
          </w:p>
        </w:tc>
      </w:tr>
    </w:tbl>
    <w:p w14:paraId="121025AA" w14:textId="77777777" w:rsidR="00977461" w:rsidRPr="006041EA" w:rsidRDefault="00977461" w:rsidP="00977461">
      <w:pPr>
        <w:shd w:val="clear" w:color="auto" w:fill="FFFFFF"/>
        <w:spacing w:line="285" w:lineRule="atLeast"/>
        <w:rPr>
          <w:sz w:val="16"/>
          <w:szCs w:val="16"/>
        </w:rPr>
      </w:pPr>
    </w:p>
    <w:p w14:paraId="2DC5200F" w14:textId="77777777" w:rsidR="00977461" w:rsidRDefault="00977461" w:rsidP="001D564D">
      <w:pPr>
        <w:pStyle w:val="12"/>
        <w:shd w:val="clear" w:color="auto" w:fill="auto"/>
        <w:tabs>
          <w:tab w:val="left" w:pos="1119"/>
        </w:tabs>
        <w:ind w:firstLine="709"/>
        <w:jc w:val="both"/>
      </w:pPr>
    </w:p>
    <w:sectPr w:rsidR="00977461" w:rsidSect="009F53DF">
      <w:headerReference w:type="default" r:id="rId12"/>
      <w:pgSz w:w="11906" w:h="16838"/>
      <w:pgMar w:top="567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08C455" w14:textId="77777777" w:rsidR="006650A1" w:rsidRDefault="006650A1" w:rsidP="007F2617">
      <w:r>
        <w:separator/>
      </w:r>
    </w:p>
  </w:endnote>
  <w:endnote w:type="continuationSeparator" w:id="0">
    <w:p w14:paraId="1AE41958" w14:textId="77777777" w:rsidR="006650A1" w:rsidRDefault="006650A1" w:rsidP="007F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3F6D07" w14:textId="77777777" w:rsidR="006650A1" w:rsidRDefault="006650A1" w:rsidP="007F2617">
      <w:r>
        <w:separator/>
      </w:r>
    </w:p>
  </w:footnote>
  <w:footnote w:type="continuationSeparator" w:id="0">
    <w:p w14:paraId="62228E60" w14:textId="77777777" w:rsidR="006650A1" w:rsidRDefault="006650A1" w:rsidP="007F2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894896"/>
      <w:docPartObj>
        <w:docPartGallery w:val="Page Numbers (Top of Page)"/>
        <w:docPartUnique/>
      </w:docPartObj>
    </w:sdtPr>
    <w:sdtEndPr/>
    <w:sdtContent>
      <w:p w14:paraId="3F3122ED" w14:textId="77777777" w:rsidR="00B74678" w:rsidRDefault="00B7467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3DF">
          <w:rPr>
            <w:noProof/>
          </w:rPr>
          <w:t>2</w:t>
        </w:r>
        <w:r>
          <w:fldChar w:fldCharType="end"/>
        </w:r>
      </w:p>
    </w:sdtContent>
  </w:sdt>
  <w:p w14:paraId="5B15A49B" w14:textId="77777777" w:rsidR="00B74678" w:rsidRDefault="00B7467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9145B"/>
    <w:multiLevelType w:val="multilevel"/>
    <w:tmpl w:val="50B80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3F6790"/>
    <w:multiLevelType w:val="multilevel"/>
    <w:tmpl w:val="8BA47A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002A12"/>
    <w:rsid w:val="00042F4B"/>
    <w:rsid w:val="000C2090"/>
    <w:rsid w:val="001003C5"/>
    <w:rsid w:val="001205B8"/>
    <w:rsid w:val="00140AC6"/>
    <w:rsid w:val="00142BD6"/>
    <w:rsid w:val="0018326F"/>
    <w:rsid w:val="00192F94"/>
    <w:rsid w:val="001C5279"/>
    <w:rsid w:val="001D564D"/>
    <w:rsid w:val="00274472"/>
    <w:rsid w:val="002952B5"/>
    <w:rsid w:val="002B782A"/>
    <w:rsid w:val="002F67F1"/>
    <w:rsid w:val="00312970"/>
    <w:rsid w:val="00326297"/>
    <w:rsid w:val="003322EF"/>
    <w:rsid w:val="00333226"/>
    <w:rsid w:val="00362550"/>
    <w:rsid w:val="003754A6"/>
    <w:rsid w:val="00384F76"/>
    <w:rsid w:val="003D652B"/>
    <w:rsid w:val="0042677F"/>
    <w:rsid w:val="004324B0"/>
    <w:rsid w:val="0048511B"/>
    <w:rsid w:val="00486EF9"/>
    <w:rsid w:val="004B26C7"/>
    <w:rsid w:val="004E758C"/>
    <w:rsid w:val="00515A84"/>
    <w:rsid w:val="00517974"/>
    <w:rsid w:val="0053559C"/>
    <w:rsid w:val="0064151C"/>
    <w:rsid w:val="006650A1"/>
    <w:rsid w:val="006715F2"/>
    <w:rsid w:val="00683D48"/>
    <w:rsid w:val="00692FB6"/>
    <w:rsid w:val="006A516C"/>
    <w:rsid w:val="006B67D1"/>
    <w:rsid w:val="006B7272"/>
    <w:rsid w:val="006F0121"/>
    <w:rsid w:val="00750BC5"/>
    <w:rsid w:val="007F2617"/>
    <w:rsid w:val="007F6396"/>
    <w:rsid w:val="00816D7F"/>
    <w:rsid w:val="00834DAD"/>
    <w:rsid w:val="0087465D"/>
    <w:rsid w:val="008A01C0"/>
    <w:rsid w:val="008B1E35"/>
    <w:rsid w:val="008D4092"/>
    <w:rsid w:val="009024D6"/>
    <w:rsid w:val="00902C2F"/>
    <w:rsid w:val="00903A4D"/>
    <w:rsid w:val="00924767"/>
    <w:rsid w:val="00977461"/>
    <w:rsid w:val="0099515C"/>
    <w:rsid w:val="009C37ED"/>
    <w:rsid w:val="009D20EB"/>
    <w:rsid w:val="009F53DF"/>
    <w:rsid w:val="009F5B2B"/>
    <w:rsid w:val="00A05543"/>
    <w:rsid w:val="00A2455C"/>
    <w:rsid w:val="00A2774B"/>
    <w:rsid w:val="00A30DF1"/>
    <w:rsid w:val="00AA5A8F"/>
    <w:rsid w:val="00AA75E3"/>
    <w:rsid w:val="00B22258"/>
    <w:rsid w:val="00B30794"/>
    <w:rsid w:val="00B34934"/>
    <w:rsid w:val="00B74678"/>
    <w:rsid w:val="00B76386"/>
    <w:rsid w:val="00B8273B"/>
    <w:rsid w:val="00B8388E"/>
    <w:rsid w:val="00B941F3"/>
    <w:rsid w:val="00BA2FD0"/>
    <w:rsid w:val="00BA7C74"/>
    <w:rsid w:val="00BB0D95"/>
    <w:rsid w:val="00BD53DB"/>
    <w:rsid w:val="00C00A8B"/>
    <w:rsid w:val="00C05CE1"/>
    <w:rsid w:val="00C77ED3"/>
    <w:rsid w:val="00D13F74"/>
    <w:rsid w:val="00D674BA"/>
    <w:rsid w:val="00DE69AB"/>
    <w:rsid w:val="00EA259D"/>
    <w:rsid w:val="00ED750C"/>
    <w:rsid w:val="00F15C11"/>
    <w:rsid w:val="00F30B16"/>
    <w:rsid w:val="00F3162A"/>
    <w:rsid w:val="00F83B27"/>
    <w:rsid w:val="00F95B38"/>
    <w:rsid w:val="00FC5AE0"/>
    <w:rsid w:val="00FE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FC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74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774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774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97746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7F261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F261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"/>
    <w:link w:val="a6"/>
    <w:rsid w:val="007F2617"/>
    <w:pPr>
      <w:spacing w:after="120"/>
    </w:pPr>
  </w:style>
  <w:style w:type="character" w:customStyle="1" w:styleId="a6">
    <w:name w:val="Основной текст Знак"/>
    <w:basedOn w:val="a0"/>
    <w:link w:val="a5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7F261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692FB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92FB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692F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3754A6"/>
    <w:rPr>
      <w:color w:val="0000FF" w:themeColor="hyperlink"/>
      <w:u w:val="single"/>
    </w:rPr>
  </w:style>
  <w:style w:type="table" w:customStyle="1" w:styleId="11">
    <w:name w:val="Сетка таблицы11"/>
    <w:basedOn w:val="a1"/>
    <w:next w:val="ae"/>
    <w:rsid w:val="003322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332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3322EF"/>
    <w:pPr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Основной текст (2)_"/>
    <w:basedOn w:val="a0"/>
    <w:link w:val="22"/>
    <w:rsid w:val="003322EF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322EF"/>
    <w:pPr>
      <w:widowControl w:val="0"/>
      <w:shd w:val="clear" w:color="auto" w:fill="FFFFFF"/>
      <w:spacing w:line="322" w:lineRule="exact"/>
      <w:ind w:hanging="28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f0">
    <w:name w:val="Основной текст_"/>
    <w:basedOn w:val="a0"/>
    <w:link w:val="12"/>
    <w:rsid w:val="00B941F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0"/>
    <w:rsid w:val="00B941F3"/>
    <w:pPr>
      <w:widowControl w:val="0"/>
      <w:shd w:val="clear" w:color="auto" w:fill="FFFFFF"/>
      <w:ind w:firstLine="400"/>
    </w:pPr>
    <w:rPr>
      <w:sz w:val="28"/>
      <w:szCs w:val="28"/>
      <w:lang w:eastAsia="en-US"/>
    </w:rPr>
  </w:style>
  <w:style w:type="character" w:customStyle="1" w:styleId="13">
    <w:name w:val="Заголовок №1_"/>
    <w:basedOn w:val="a0"/>
    <w:link w:val="14"/>
    <w:rsid w:val="0031297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312970"/>
    <w:pPr>
      <w:widowControl w:val="0"/>
      <w:shd w:val="clear" w:color="auto" w:fill="FFFFFF"/>
      <w:jc w:val="center"/>
      <w:outlineLvl w:val="0"/>
    </w:pPr>
    <w:rPr>
      <w:b/>
      <w:bCs/>
      <w:sz w:val="28"/>
      <w:szCs w:val="28"/>
      <w:lang w:eastAsia="en-US"/>
    </w:rPr>
  </w:style>
  <w:style w:type="paragraph" w:styleId="af1">
    <w:name w:val="No Spacing"/>
    <w:uiPriority w:val="1"/>
    <w:qFormat/>
    <w:rsid w:val="002744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FE4BAC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7746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746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7746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77461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74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774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774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97746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7F261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F261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"/>
    <w:link w:val="a6"/>
    <w:rsid w:val="007F2617"/>
    <w:pPr>
      <w:spacing w:after="120"/>
    </w:pPr>
  </w:style>
  <w:style w:type="character" w:customStyle="1" w:styleId="a6">
    <w:name w:val="Основной текст Знак"/>
    <w:basedOn w:val="a0"/>
    <w:link w:val="a5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7F261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692FB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92FB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692F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3754A6"/>
    <w:rPr>
      <w:color w:val="0000FF" w:themeColor="hyperlink"/>
      <w:u w:val="single"/>
    </w:rPr>
  </w:style>
  <w:style w:type="table" w:customStyle="1" w:styleId="11">
    <w:name w:val="Сетка таблицы11"/>
    <w:basedOn w:val="a1"/>
    <w:next w:val="ae"/>
    <w:rsid w:val="003322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332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3322EF"/>
    <w:pPr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Основной текст (2)_"/>
    <w:basedOn w:val="a0"/>
    <w:link w:val="22"/>
    <w:rsid w:val="003322EF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322EF"/>
    <w:pPr>
      <w:widowControl w:val="0"/>
      <w:shd w:val="clear" w:color="auto" w:fill="FFFFFF"/>
      <w:spacing w:line="322" w:lineRule="exact"/>
      <w:ind w:hanging="28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f0">
    <w:name w:val="Основной текст_"/>
    <w:basedOn w:val="a0"/>
    <w:link w:val="12"/>
    <w:rsid w:val="00B941F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0"/>
    <w:rsid w:val="00B941F3"/>
    <w:pPr>
      <w:widowControl w:val="0"/>
      <w:shd w:val="clear" w:color="auto" w:fill="FFFFFF"/>
      <w:ind w:firstLine="400"/>
    </w:pPr>
    <w:rPr>
      <w:sz w:val="28"/>
      <w:szCs w:val="28"/>
      <w:lang w:eastAsia="en-US"/>
    </w:rPr>
  </w:style>
  <w:style w:type="character" w:customStyle="1" w:styleId="13">
    <w:name w:val="Заголовок №1_"/>
    <w:basedOn w:val="a0"/>
    <w:link w:val="14"/>
    <w:rsid w:val="0031297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312970"/>
    <w:pPr>
      <w:widowControl w:val="0"/>
      <w:shd w:val="clear" w:color="auto" w:fill="FFFFFF"/>
      <w:jc w:val="center"/>
      <w:outlineLvl w:val="0"/>
    </w:pPr>
    <w:rPr>
      <w:b/>
      <w:bCs/>
      <w:sz w:val="28"/>
      <w:szCs w:val="28"/>
      <w:lang w:eastAsia="en-US"/>
    </w:rPr>
  </w:style>
  <w:style w:type="paragraph" w:styleId="af1">
    <w:name w:val="No Spacing"/>
    <w:uiPriority w:val="1"/>
    <w:qFormat/>
    <w:rsid w:val="002744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FE4BAC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7746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746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7746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77461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AC1F27AD0FF641778B00566AF581B3BBEADA507096B41430BCAB88B555A1F82A434A51299713B2B1D0A52740752683AA1274F126C30B7D062F4N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3ADA6-C71F-4B25-9339-8FE1F0D7A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3967</TotalTime>
  <Pages>10</Pages>
  <Words>2235</Words>
  <Characters>12741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2023-12-20T07:32:00Z</cp:lastPrinted>
  <dcterms:created xsi:type="dcterms:W3CDTF">2023-12-14T09:16:00Z</dcterms:created>
  <dcterms:modified xsi:type="dcterms:W3CDTF">2023-12-20T07:33:00Z</dcterms:modified>
</cp:coreProperties>
</file>